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69ED" w14:textId="5537BD2F" w:rsidR="00717327" w:rsidRPr="00717327"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Corbel" w:eastAsia="SimSun" w:hAnsi="Corbel" w:cs="Tahoma"/>
          <w:b/>
          <w:caps/>
          <w:color w:val="FFFFFF"/>
          <w:spacing w:val="15"/>
          <w:sz w:val="22"/>
          <w:szCs w:val="22"/>
          <w:lang w:eastAsia="ja-JP"/>
        </w:rPr>
      </w:pPr>
      <w:bookmarkStart w:id="0" w:name="_GoBack"/>
      <w:bookmarkEnd w:id="0"/>
      <w:r w:rsidRPr="00575CCF">
        <w:rPr>
          <w:rFonts w:ascii="Corbel" w:eastAsia="SimSun" w:hAnsi="Corbel"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0CB541C1" w14:textId="77777777" w:rsidR="00425292" w:rsidRDefault="00A96877" w:rsidP="001E2331">
      <w:pPr>
        <w:jc w:val="center"/>
        <w:rPr>
          <w:rFonts w:asciiTheme="minorHAnsi" w:hAnsiTheme="minorHAnsi" w:cstheme="minorHAnsi"/>
          <w:b/>
        </w:rPr>
      </w:pPr>
      <w:r w:rsidRPr="008E6F86">
        <w:rPr>
          <w:rFonts w:asciiTheme="minorHAnsi" w:hAnsiTheme="minorHAnsi" w:cstheme="minorHAnsi"/>
          <w:b/>
        </w:rPr>
        <w:t>National Organization for Rare Disorders (NORD)</w:t>
      </w:r>
      <w:r w:rsidR="00F53EB9" w:rsidRPr="008E6F86">
        <w:rPr>
          <w:rFonts w:asciiTheme="minorHAnsi" w:hAnsiTheme="minorHAnsi" w:cstheme="minorHAnsi"/>
          <w:b/>
        </w:rPr>
        <w:t xml:space="preserve"> with</w:t>
      </w:r>
      <w:r w:rsidR="00ED5A58" w:rsidRPr="008E6F86">
        <w:rPr>
          <w:rFonts w:asciiTheme="minorHAnsi" w:hAnsiTheme="minorHAnsi" w:cstheme="minorHAnsi"/>
          <w:b/>
        </w:rPr>
        <w:t xml:space="preserve"> funding from</w:t>
      </w:r>
      <w:r w:rsidR="001E2331">
        <w:rPr>
          <w:rFonts w:asciiTheme="minorHAnsi" w:hAnsiTheme="minorHAnsi" w:cstheme="minorHAnsi"/>
          <w:b/>
        </w:rPr>
        <w:br/>
      </w:r>
    </w:p>
    <w:p w14:paraId="6D5AAB48" w14:textId="3507F0FF" w:rsidR="00ED5A58" w:rsidRPr="008E6F86" w:rsidRDefault="00425292" w:rsidP="001E2331">
      <w:pPr>
        <w:jc w:val="center"/>
        <w:rPr>
          <w:rFonts w:asciiTheme="minorHAnsi" w:hAnsiTheme="minorHAnsi" w:cstheme="minorHAnsi"/>
          <w:b/>
        </w:rPr>
      </w:pPr>
      <w:r w:rsidRPr="008A2C86">
        <w:rPr>
          <w:rFonts w:asciiTheme="minorHAnsi" w:hAnsiTheme="minorHAnsi" w:cstheme="minorHAnsi"/>
          <w:b/>
        </w:rPr>
        <w:t>The Appendix Cancer / PMP Research Foundation</w:t>
      </w:r>
    </w:p>
    <w:p w14:paraId="4A69D2A8" w14:textId="77777777" w:rsidR="00A96877" w:rsidRPr="00B42CCB" w:rsidRDefault="00A96877">
      <w:pPr>
        <w:jc w:val="center"/>
        <w:rPr>
          <w:rFonts w:ascii="Arial" w:hAnsi="Arial" w:cs="Arial"/>
          <w:b/>
        </w:rPr>
      </w:pPr>
    </w:p>
    <w:p w14:paraId="485D6457" w14:textId="1CF4421F" w:rsidR="008435E6" w:rsidRDefault="00A9687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r w:rsidR="008435E6">
        <w:rPr>
          <w:rFonts w:asciiTheme="minorHAnsi" w:hAnsiTheme="minorHAnsi" w:cstheme="minorHAnsi"/>
          <w:b w:val="0"/>
          <w:i/>
        </w:rPr>
        <w:t xml:space="preserve"> </w:t>
      </w:r>
      <w:r w:rsidR="00D96BF8">
        <w:rPr>
          <w:rFonts w:asciiTheme="minorHAnsi" w:hAnsiTheme="minorHAnsi" w:cstheme="minorHAnsi"/>
          <w:b w:val="0"/>
          <w:i/>
        </w:rPr>
        <w:t>r</w:t>
      </w:r>
      <w:r w:rsidRPr="006F32A6">
        <w:rPr>
          <w:rFonts w:asciiTheme="minorHAnsi" w:hAnsiTheme="minorHAnsi" w:cstheme="minorHAnsi"/>
          <w:b w:val="0"/>
          <w:i/>
        </w:rPr>
        <w:t xml:space="preserve">esearch </w:t>
      </w:r>
      <w:r w:rsidR="00D96BF8">
        <w:rPr>
          <w:rFonts w:asciiTheme="minorHAnsi" w:hAnsiTheme="minorHAnsi" w:cstheme="minorHAnsi"/>
          <w:b w:val="0"/>
          <w:i/>
        </w:rPr>
        <w:t>g</w:t>
      </w:r>
      <w:r w:rsidR="008435E6">
        <w:rPr>
          <w:rFonts w:asciiTheme="minorHAnsi" w:hAnsiTheme="minorHAnsi" w:cstheme="minorHAnsi"/>
          <w:b w:val="0"/>
          <w:i/>
        </w:rPr>
        <w:t>rant</w:t>
      </w:r>
      <w:r w:rsidR="00D96BF8">
        <w:rPr>
          <w:rFonts w:asciiTheme="minorHAnsi" w:hAnsiTheme="minorHAnsi" w:cstheme="minorHAnsi"/>
          <w:b w:val="0"/>
          <w:i/>
        </w:rPr>
        <w:t xml:space="preserve"> m</w:t>
      </w:r>
      <w:r w:rsidRPr="006F32A6">
        <w:rPr>
          <w:rFonts w:asciiTheme="minorHAnsi" w:hAnsiTheme="minorHAnsi" w:cstheme="minorHAnsi"/>
          <w:b w:val="0"/>
          <w:i/>
        </w:rPr>
        <w:t>oney</w:t>
      </w:r>
      <w:r w:rsidR="00EF315D" w:rsidRPr="006F32A6">
        <w:rPr>
          <w:rFonts w:asciiTheme="minorHAnsi" w:hAnsiTheme="minorHAnsi" w:cstheme="minorHAnsi"/>
          <w:b w:val="0"/>
          <w:i/>
        </w:rPr>
        <w:t xml:space="preserve"> </w:t>
      </w:r>
      <w:r w:rsidR="00D96BF8">
        <w:rPr>
          <w:rFonts w:asciiTheme="minorHAnsi" w:hAnsiTheme="minorHAnsi" w:cstheme="minorHAnsi"/>
          <w:b w:val="0"/>
          <w:i/>
        </w:rPr>
        <w:t>for two g</w:t>
      </w:r>
      <w:r w:rsidR="00141487">
        <w:rPr>
          <w:rFonts w:asciiTheme="minorHAnsi" w:hAnsiTheme="minorHAnsi" w:cstheme="minorHAnsi"/>
          <w:b w:val="0"/>
          <w:i/>
        </w:rPr>
        <w:t>rants</w:t>
      </w:r>
    </w:p>
    <w:p w14:paraId="152C2ACD" w14:textId="4301EFF0" w:rsidR="008435E6" w:rsidRDefault="00277BD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up to $</w:t>
      </w:r>
      <w:r w:rsidR="00141487">
        <w:rPr>
          <w:rFonts w:asciiTheme="minorHAnsi" w:hAnsiTheme="minorHAnsi" w:cstheme="minorHAnsi"/>
          <w:b w:val="0"/>
          <w:i/>
        </w:rPr>
        <w:t>50</w:t>
      </w:r>
      <w:r w:rsidR="00EF315D" w:rsidRPr="006F32A6">
        <w:rPr>
          <w:rFonts w:asciiTheme="minorHAnsi" w:hAnsiTheme="minorHAnsi" w:cstheme="minorHAnsi"/>
          <w:b w:val="0"/>
          <w:i/>
        </w:rPr>
        <w:t>,000</w:t>
      </w:r>
      <w:r w:rsidR="008435E6">
        <w:rPr>
          <w:rFonts w:asciiTheme="minorHAnsi" w:hAnsiTheme="minorHAnsi" w:cstheme="minorHAnsi"/>
          <w:b w:val="0"/>
          <w:i/>
        </w:rPr>
        <w:t xml:space="preserve"> US </w:t>
      </w:r>
      <w:r w:rsidR="00141487">
        <w:rPr>
          <w:rFonts w:asciiTheme="minorHAnsi" w:hAnsiTheme="minorHAnsi" w:cstheme="minorHAnsi"/>
          <w:b w:val="0"/>
          <w:i/>
        </w:rPr>
        <w:t xml:space="preserve">each </w:t>
      </w:r>
      <w:r w:rsidR="008435E6">
        <w:rPr>
          <w:rFonts w:asciiTheme="minorHAnsi" w:hAnsiTheme="minorHAnsi" w:cstheme="minorHAnsi"/>
          <w:b w:val="0"/>
          <w:i/>
        </w:rPr>
        <w:t>for</w:t>
      </w:r>
    </w:p>
    <w:p w14:paraId="5D02236E" w14:textId="24CADA79" w:rsidR="00EF315D" w:rsidRPr="006F32A6" w:rsidRDefault="00EF315D" w:rsidP="008435E6">
      <w:pPr>
        <w:pStyle w:val="Heading4"/>
        <w:ind w:left="0"/>
        <w:jc w:val="center"/>
        <w:rPr>
          <w:rFonts w:asciiTheme="minorHAnsi" w:hAnsiTheme="minorHAnsi" w:cstheme="minorHAnsi"/>
          <w:i/>
        </w:rPr>
      </w:pPr>
      <w:r w:rsidRPr="006F32A6">
        <w:rPr>
          <w:rFonts w:asciiTheme="minorHAnsi" w:hAnsiTheme="minorHAnsi" w:cstheme="minorHAnsi"/>
          <w:i/>
        </w:rPr>
        <w:t xml:space="preserve"> </w:t>
      </w:r>
    </w:p>
    <w:p w14:paraId="06942A8C" w14:textId="67B7C47E" w:rsidR="00D73E2F" w:rsidRDefault="00425292">
      <w:pPr>
        <w:jc w:val="center"/>
        <w:rPr>
          <w:rStyle w:val="il"/>
          <w:rFonts w:asciiTheme="minorHAnsi" w:hAnsiTheme="minorHAnsi" w:cstheme="minorHAnsi"/>
          <w:b/>
          <w:bCs/>
          <w:sz w:val="40"/>
          <w:szCs w:val="27"/>
        </w:rPr>
      </w:pPr>
      <w:r w:rsidRPr="008A2C86">
        <w:rPr>
          <w:rStyle w:val="il"/>
          <w:rFonts w:asciiTheme="minorHAnsi" w:hAnsiTheme="minorHAnsi" w:cstheme="minorHAnsi"/>
          <w:b/>
          <w:bCs/>
          <w:sz w:val="40"/>
          <w:szCs w:val="27"/>
        </w:rPr>
        <w:t>Appendix Cancer and Pseudomyxoma Peritonei (PMP)</w:t>
      </w:r>
    </w:p>
    <w:p w14:paraId="0FF9FD07" w14:textId="77777777" w:rsidR="00425292" w:rsidRPr="00B42CCB" w:rsidRDefault="00425292">
      <w:pPr>
        <w:jc w:val="center"/>
        <w:rPr>
          <w:rFonts w:ascii="Arial" w:hAnsi="Arial" w:cs="Arial"/>
          <w:b/>
          <w:sz w:val="28"/>
          <w:szCs w:val="28"/>
        </w:rPr>
      </w:pPr>
    </w:p>
    <w:p w14:paraId="4A5A90F4" w14:textId="77777777" w:rsidR="0049157D" w:rsidRPr="008E6F86" w:rsidRDefault="0049157D" w:rsidP="0049157D">
      <w:pPr>
        <w:jc w:val="center"/>
        <w:rPr>
          <w:rFonts w:asciiTheme="minorHAnsi" w:hAnsiTheme="minorHAnsi" w:cstheme="minorHAnsi"/>
        </w:rPr>
      </w:pPr>
      <w:r w:rsidRPr="001E7334">
        <w:rPr>
          <w:rFonts w:asciiTheme="minorHAnsi" w:hAnsiTheme="minorHAnsi" w:cstheme="minorHAnsi"/>
          <w:b/>
        </w:rPr>
        <w:t>DEADLI</w:t>
      </w:r>
      <w:r>
        <w:rPr>
          <w:rFonts w:asciiTheme="minorHAnsi" w:hAnsiTheme="minorHAnsi" w:cstheme="minorHAnsi"/>
          <w:b/>
        </w:rPr>
        <w:t>NE FOR INITIAL APPLICATIONS: June</w:t>
      </w:r>
      <w:r w:rsidRPr="001E7334">
        <w:rPr>
          <w:rFonts w:asciiTheme="minorHAnsi" w:hAnsiTheme="minorHAnsi" w:cstheme="minorHAnsi"/>
          <w:b/>
        </w:rPr>
        <w:t xml:space="preserve"> 1</w:t>
      </w:r>
      <w:r>
        <w:rPr>
          <w:rFonts w:asciiTheme="minorHAnsi" w:hAnsiTheme="minorHAnsi" w:cstheme="minorHAnsi"/>
          <w:b/>
        </w:rPr>
        <w:t>8</w:t>
      </w:r>
      <w:r w:rsidRPr="001E7334">
        <w:rPr>
          <w:rFonts w:asciiTheme="minorHAnsi" w:hAnsiTheme="minorHAnsi" w:cstheme="minorHAnsi"/>
          <w:b/>
        </w:rPr>
        <w:t>, 201</w:t>
      </w:r>
      <w:r>
        <w:rPr>
          <w:rFonts w:asciiTheme="minorHAnsi" w:hAnsiTheme="minorHAnsi" w:cstheme="minorHAnsi"/>
          <w:b/>
        </w:rPr>
        <w:t>9</w:t>
      </w:r>
      <w:r w:rsidRPr="001E7334">
        <w:rPr>
          <w:rFonts w:asciiTheme="minorHAnsi" w:hAnsiTheme="minorHAnsi" w:cstheme="minorHAnsi"/>
          <w:b/>
        </w:rPr>
        <w:t xml:space="preserve"> (11:59 pm ET)</w:t>
      </w:r>
    </w:p>
    <w:p w14:paraId="59D8ED73" w14:textId="77777777" w:rsidR="001E2331" w:rsidRDefault="001E2331" w:rsidP="00C563EA">
      <w:pPr>
        <w:spacing w:line="276" w:lineRule="auto"/>
        <w:jc w:val="both"/>
        <w:rPr>
          <w:rFonts w:asciiTheme="minorHAnsi" w:hAnsiTheme="minorHAnsi" w:cstheme="minorHAnsi"/>
          <w:sz w:val="22"/>
        </w:rPr>
      </w:pPr>
    </w:p>
    <w:p w14:paraId="758046C5" w14:textId="77777777" w:rsidR="001E2331" w:rsidRDefault="001E2331" w:rsidP="00C563EA">
      <w:pPr>
        <w:spacing w:line="276" w:lineRule="auto"/>
        <w:jc w:val="both"/>
        <w:rPr>
          <w:rFonts w:asciiTheme="minorHAnsi" w:hAnsiTheme="minorHAnsi" w:cstheme="minorHAnsi"/>
          <w:sz w:val="22"/>
        </w:rPr>
      </w:pPr>
    </w:p>
    <w:p w14:paraId="61BBE5FB" w14:textId="6BEAF214" w:rsidR="00A90975" w:rsidRDefault="00425292" w:rsidP="00425292">
      <w:pPr>
        <w:jc w:val="both"/>
        <w:rPr>
          <w:rFonts w:asciiTheme="minorHAnsi" w:hAnsiTheme="minorHAnsi" w:cstheme="minorHAnsi"/>
          <w:sz w:val="22"/>
        </w:rPr>
      </w:pPr>
      <w:r w:rsidRPr="00425292">
        <w:rPr>
          <w:rFonts w:asciiTheme="minorHAnsi" w:hAnsiTheme="minorHAnsi" w:cstheme="minorHAnsi"/>
          <w:sz w:val="22"/>
        </w:rPr>
        <w:t xml:space="preserve">NORD, with funding from the patient organization Appendix Cancer / Pseudomyxoma Peritonei Research Foundation (“ACPMP”), is accepting applications for two, 2-year grants, $50,000 US per grant, for scientific and/or clinical research studies related to pseudomyxoma peritonei (PMP). Pseudomyxoma peritonei is a rare disorder characterized by the progressive accumulation of mucinous tumor cells within the abdomen and pelvis. PMP develops, in most cases, from a small perforation in the appendix that is caused by the penetration of a polyp located within the appendix. Tumors arising in the ovary also have been implicated. The tumor cells migrate within the abdominal and pelvic cavity to characteristic locations. Once they reach these locations, tumor cells continue to grow and spread throughout the peritoneum. Characteristic locations for tumor cell growth are within the greater </w:t>
      </w:r>
      <w:proofErr w:type="spellStart"/>
      <w:r w:rsidRPr="00425292">
        <w:rPr>
          <w:rFonts w:asciiTheme="minorHAnsi" w:hAnsiTheme="minorHAnsi" w:cstheme="minorHAnsi"/>
          <w:sz w:val="22"/>
        </w:rPr>
        <w:t>omentum</w:t>
      </w:r>
      <w:proofErr w:type="spellEnd"/>
      <w:r w:rsidRPr="00425292">
        <w:rPr>
          <w:rFonts w:asciiTheme="minorHAnsi" w:hAnsiTheme="minorHAnsi" w:cstheme="minorHAnsi"/>
          <w:sz w:val="22"/>
        </w:rPr>
        <w:t>, diaphragm, and within the pelvis. In females, there may be excessive growth on both ovaries. The abdominal area becomes swollen, with digestive function becoming impaired as the mucinous tumors proliferate. Treatment currently consists of extensive surgery to remove all visible tumor cells, with heated intraperitoneal chemotherapy often being administered during surgery. Postoperative chemotherapy may also be administered. The exact cause of PMP is unknown, as there are no genetic, familial, or environmental factors yet known to cause this disorder.</w:t>
      </w:r>
    </w:p>
    <w:p w14:paraId="2F55C847" w14:textId="77777777" w:rsidR="00425292" w:rsidRPr="008E6F86" w:rsidRDefault="00425292" w:rsidP="00882085">
      <w:pPr>
        <w:spacing w:line="276" w:lineRule="auto"/>
        <w:rPr>
          <w:rFonts w:asciiTheme="minorHAnsi" w:hAnsiTheme="minorHAnsi" w:cstheme="minorHAnsi"/>
        </w:rPr>
      </w:pPr>
    </w:p>
    <w:p w14:paraId="0072C6BF" w14:textId="77777777" w:rsidR="00A96877" w:rsidRPr="008E6F86" w:rsidRDefault="00A96877" w:rsidP="00882085">
      <w:pPr>
        <w:spacing w:line="276" w:lineRule="auto"/>
        <w:rPr>
          <w:rFonts w:asciiTheme="minorHAnsi" w:hAnsiTheme="minorHAnsi" w:cstheme="minorHAnsi"/>
          <w:b/>
        </w:rPr>
      </w:pPr>
      <w:r w:rsidRPr="008E6F86">
        <w:rPr>
          <w:rFonts w:asciiTheme="minorHAnsi" w:hAnsiTheme="minorHAnsi" w:cstheme="minorHAnsi"/>
          <w:b/>
        </w:rPr>
        <w:t>Research Objectives</w:t>
      </w:r>
    </w:p>
    <w:p w14:paraId="060C32E2" w14:textId="11BDB180" w:rsidR="00691D84" w:rsidRDefault="00691D84" w:rsidP="00425292">
      <w:pPr>
        <w:jc w:val="both"/>
        <w:rPr>
          <w:rFonts w:asciiTheme="minorHAnsi" w:hAnsiTheme="minorHAnsi" w:cstheme="minorHAnsi"/>
          <w:sz w:val="22"/>
        </w:rPr>
      </w:pPr>
      <w:r w:rsidRPr="001E7334">
        <w:rPr>
          <w:rFonts w:asciiTheme="minorHAnsi" w:hAnsiTheme="minorHAnsi" w:cstheme="minorHAnsi"/>
          <w:sz w:val="22"/>
        </w:rPr>
        <w:t xml:space="preserve">The NORD Rare Disease Research Grant Program </w:t>
      </w:r>
      <w:r>
        <w:rPr>
          <w:rFonts w:asciiTheme="minorHAnsi" w:hAnsiTheme="minorHAnsi" w:cstheme="minorHAnsi"/>
          <w:sz w:val="22"/>
        </w:rPr>
        <w:t>was established in 1989</w:t>
      </w:r>
      <w:r w:rsidRPr="001E7334">
        <w:rPr>
          <w:rFonts w:asciiTheme="minorHAnsi" w:hAnsiTheme="minorHAnsi" w:cstheme="minorHAnsi"/>
          <w:sz w:val="22"/>
        </w:rPr>
        <w:t xml:space="preserve"> to encourage meritorious scientific and clinical studies designed to improve the diagnosis or therapy of rare “orphan” diseases. </w:t>
      </w:r>
      <w:r w:rsidR="00425292" w:rsidRPr="00425292">
        <w:rPr>
          <w:rFonts w:asciiTheme="minorHAnsi" w:hAnsiTheme="minorHAnsi" w:cstheme="minorHAnsi"/>
          <w:sz w:val="22"/>
        </w:rPr>
        <w:t xml:space="preserve"> </w:t>
      </w:r>
      <w:r w:rsidR="00425292" w:rsidRPr="008A2C86">
        <w:rPr>
          <w:rFonts w:asciiTheme="minorHAnsi" w:hAnsiTheme="minorHAnsi" w:cstheme="minorHAnsi"/>
          <w:sz w:val="22"/>
        </w:rPr>
        <w:t xml:space="preserve">For this RFP, studies related to PMP and appendix cancer as a disease of origin for PMP will be considered. </w:t>
      </w:r>
      <w:r w:rsidRPr="001E7334">
        <w:rPr>
          <w:rFonts w:asciiTheme="minorHAnsi" w:hAnsiTheme="minorHAnsi" w:cstheme="minorHAnsi"/>
          <w:sz w:val="22"/>
        </w:rPr>
        <w:t xml:space="preserve">Grants will be awarded to </w:t>
      </w:r>
      <w:r>
        <w:rPr>
          <w:rFonts w:asciiTheme="minorHAnsi" w:hAnsiTheme="minorHAnsi" w:cstheme="minorHAnsi"/>
          <w:sz w:val="22"/>
        </w:rPr>
        <w:t>qualified r</w:t>
      </w:r>
      <w:r w:rsidRPr="001E7334">
        <w:rPr>
          <w:rFonts w:asciiTheme="minorHAnsi" w:hAnsiTheme="minorHAnsi" w:cstheme="minorHAnsi"/>
          <w:sz w:val="22"/>
        </w:rPr>
        <w:t>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p>
    <w:p w14:paraId="4F88792B" w14:textId="77777777" w:rsidR="00717327" w:rsidRDefault="00A96877" w:rsidP="00A96753">
      <w:pPr>
        <w:rPr>
          <w:rFonts w:asciiTheme="minorHAnsi" w:hAnsiTheme="minorHAnsi" w:cstheme="minorHAnsi"/>
        </w:rPr>
      </w:pPr>
      <w:r w:rsidRPr="008E6F86">
        <w:rPr>
          <w:rFonts w:asciiTheme="minorHAnsi" w:hAnsiTheme="minorHAnsi" w:cstheme="minorHAnsi"/>
        </w:rPr>
        <w:br w:type="page"/>
      </w:r>
    </w:p>
    <w:p w14:paraId="20327261" w14:textId="21FF57E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44B4B8D7" w14:textId="55AEA3E9" w:rsidR="008430B8" w:rsidRDefault="008430B8" w:rsidP="008430B8">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w:t>
      </w:r>
      <w:r w:rsidR="007E5D67">
        <w:rPr>
          <w:rFonts w:asciiTheme="minorHAnsi" w:hAnsiTheme="minorHAnsi" w:cstheme="minorHAnsi"/>
          <w:sz w:val="22"/>
          <w:u w:val="single"/>
        </w:rPr>
        <w:t>ne 18</w:t>
      </w:r>
      <w:r w:rsidRPr="00613E76">
        <w:rPr>
          <w:rFonts w:asciiTheme="minorHAnsi" w:hAnsiTheme="minorHAnsi" w:cstheme="minorHAnsi"/>
          <w:sz w:val="22"/>
          <w:u w:val="single"/>
        </w:rPr>
        <w:t>, 201</w:t>
      </w:r>
      <w:r w:rsidR="007E5D67">
        <w:rPr>
          <w:rFonts w:asciiTheme="minorHAnsi" w:hAnsiTheme="minorHAnsi" w:cstheme="minorHAnsi"/>
          <w:sz w:val="22"/>
          <w:u w:val="single"/>
        </w:rPr>
        <w:t>9</w:t>
      </w:r>
      <w:r w:rsidRPr="00613E76">
        <w:rPr>
          <w:rFonts w:asciiTheme="minorHAnsi" w:hAnsiTheme="minorHAnsi" w:cstheme="minorHAnsi"/>
          <w:sz w:val="22"/>
          <w:u w:val="single"/>
        </w:rPr>
        <w:t xml:space="preserve">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7"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423FB07" w14:textId="77777777" w:rsidR="008430B8" w:rsidRPr="008E6F86" w:rsidRDefault="008430B8" w:rsidP="008430B8">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53621D19"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 xml:space="preserve">55 </w:t>
      </w:r>
      <w:proofErr w:type="spellStart"/>
      <w:r w:rsidRPr="008E6F86">
        <w:rPr>
          <w:rFonts w:asciiTheme="minorHAnsi" w:hAnsiTheme="minorHAnsi" w:cstheme="minorHAnsi"/>
          <w:b/>
          <w:sz w:val="22"/>
        </w:rPr>
        <w:t>Kenosia</w:t>
      </w:r>
      <w:proofErr w:type="spellEnd"/>
      <w:r w:rsidRPr="008E6F86">
        <w:rPr>
          <w:rFonts w:asciiTheme="minorHAnsi" w:hAnsiTheme="minorHAnsi" w:cstheme="minorHAnsi"/>
          <w:b/>
          <w:sz w:val="22"/>
        </w:rPr>
        <w:t xml:space="preserve"> Avenue</w:t>
      </w:r>
    </w:p>
    <w:p w14:paraId="760334F3"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Danbury, CT 06810 USA</w:t>
      </w:r>
    </w:p>
    <w:p w14:paraId="74134B8E" w14:textId="77777777" w:rsidR="008430B8" w:rsidRPr="00613E76" w:rsidRDefault="008430B8" w:rsidP="008430B8">
      <w:pPr>
        <w:rPr>
          <w:rFonts w:asciiTheme="minorHAnsi" w:hAnsiTheme="minorHAnsi" w:cs="Arial"/>
          <w:sz w:val="22"/>
        </w:rPr>
      </w:pPr>
    </w:p>
    <w:p w14:paraId="23467B67"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Application summary (page 3)</w:t>
      </w:r>
    </w:p>
    <w:p w14:paraId="61F8D8C9" w14:textId="77777777" w:rsidR="008430B8"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(templates</w:t>
      </w:r>
      <w:r w:rsidRPr="008E6F86">
        <w:rPr>
          <w:rFonts w:asciiTheme="minorHAnsi" w:hAnsiTheme="minorHAnsi" w:cstheme="minorHAnsi"/>
          <w:sz w:val="22"/>
        </w:rPr>
        <w:t xml:space="preserve"> provided</w:t>
      </w:r>
      <w:r>
        <w:rPr>
          <w:rFonts w:asciiTheme="minorHAnsi" w:hAnsiTheme="minorHAnsi" w:cstheme="minorHAnsi"/>
          <w:sz w:val="22"/>
        </w:rPr>
        <w:t xml:space="preserve"> on pages 4-5</w:t>
      </w:r>
      <w:r w:rsidRPr="008E6F86">
        <w:rPr>
          <w:rFonts w:asciiTheme="minorHAnsi" w:hAnsiTheme="minorHAnsi" w:cstheme="minorHAnsi"/>
          <w:sz w:val="22"/>
        </w:rPr>
        <w:t>)</w:t>
      </w:r>
    </w:p>
    <w:p w14:paraId="22A183F8" w14:textId="77777777" w:rsidR="008430B8" w:rsidRDefault="008430B8" w:rsidP="008430B8">
      <w:pPr>
        <w:numPr>
          <w:ilvl w:val="0"/>
          <w:numId w:val="4"/>
        </w:numPr>
        <w:rPr>
          <w:rFonts w:asciiTheme="minorHAnsi" w:hAnsiTheme="minorHAnsi" w:cstheme="minorHAnsi"/>
          <w:sz w:val="22"/>
        </w:rPr>
      </w:pPr>
      <w:r>
        <w:rPr>
          <w:rFonts w:asciiTheme="minorHAnsi" w:hAnsiTheme="minorHAnsi" w:cstheme="minorHAnsi"/>
          <w:sz w:val="22"/>
        </w:rPr>
        <w:t>List of co-investigators, if applicable (page 6)</w:t>
      </w:r>
    </w:p>
    <w:p w14:paraId="2950789E"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Reviewer information, optional (page 7)</w:t>
      </w:r>
    </w:p>
    <w:p w14:paraId="0F300FBB"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Pr="008E6F86">
        <w:rPr>
          <w:rFonts w:asciiTheme="minorHAnsi" w:hAnsiTheme="minorHAnsi" w:cstheme="minorHAnsi"/>
          <w:sz w:val="22"/>
        </w:rPr>
        <w:t>page)</w:t>
      </w:r>
    </w:p>
    <w:p w14:paraId="41D8339A"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Pr="008E6F86">
        <w:rPr>
          <w:rFonts w:asciiTheme="minorHAnsi" w:hAnsiTheme="minorHAnsi" w:cstheme="minorHAnsi"/>
          <w:sz w:val="22"/>
        </w:rPr>
        <w:t>page)</w:t>
      </w:r>
    </w:p>
    <w:p w14:paraId="1E407D67" w14:textId="77777777"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B17A5D2" w14:textId="3CD511BB"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 xml:space="preserve">Cogent reasons why </w:t>
      </w:r>
      <w:r w:rsidR="00773764">
        <w:rPr>
          <w:rFonts w:asciiTheme="minorHAnsi" w:hAnsiTheme="minorHAnsi" w:cstheme="minorHAnsi"/>
          <w:sz w:val="22"/>
        </w:rPr>
        <w:t>this</w:t>
      </w:r>
      <w:r w:rsidRPr="008E6F86">
        <w:rPr>
          <w:rFonts w:asciiTheme="minorHAnsi" w:hAnsiTheme="minorHAnsi" w:cstheme="minorHAnsi"/>
          <w:sz w:val="22"/>
        </w:rPr>
        <w:t xml:space="preserve"> funding is essential (explain applicant’s particular interest in this grant)</w:t>
      </w:r>
    </w:p>
    <w:p w14:paraId="4541351E" w14:textId="77777777" w:rsidR="008430B8" w:rsidRPr="00613E76" w:rsidRDefault="008430B8" w:rsidP="008430B8">
      <w:pPr>
        <w:rPr>
          <w:rFonts w:asciiTheme="minorHAnsi" w:hAnsiTheme="minorHAnsi" w:cs="Arial"/>
          <w:sz w:val="22"/>
        </w:rPr>
      </w:pPr>
    </w:p>
    <w:p w14:paraId="719F92D7" w14:textId="77777777" w:rsidR="008430B8" w:rsidRPr="008E6F86" w:rsidRDefault="008430B8" w:rsidP="008430B8">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11D1453C" w14:textId="77777777" w:rsidR="008430B8" w:rsidRPr="00613E76" w:rsidRDefault="008430B8" w:rsidP="008430B8">
      <w:pPr>
        <w:rPr>
          <w:rFonts w:asciiTheme="minorHAnsi" w:hAnsiTheme="minorHAnsi" w:cs="Arial"/>
          <w:sz w:val="22"/>
        </w:rPr>
      </w:pPr>
    </w:p>
    <w:p w14:paraId="2459BD7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21C6D161" w14:textId="60BB0950"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7E5D67">
        <w:rPr>
          <w:rFonts w:asciiTheme="minorHAnsi" w:hAnsiTheme="minorHAnsi" w:cstheme="minorHAnsi"/>
          <w:sz w:val="22"/>
        </w:rPr>
        <w:t xml:space="preserve"> in August 2019</w:t>
      </w:r>
      <w:r w:rsidRPr="008E6F86">
        <w:rPr>
          <w:rFonts w:asciiTheme="minorHAnsi" w:hAnsiTheme="minorHAnsi" w:cstheme="minorHAnsi"/>
          <w:sz w:val="22"/>
        </w:rPr>
        <w:t>.</w:t>
      </w:r>
    </w:p>
    <w:p w14:paraId="635B4AD5"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4052A9FE" w14:textId="77777777" w:rsidR="008430B8" w:rsidRPr="008E6F86" w:rsidRDefault="008430B8" w:rsidP="008430B8">
      <w:pPr>
        <w:rPr>
          <w:rFonts w:asciiTheme="minorHAnsi" w:hAnsiTheme="minorHAnsi" w:cstheme="minorHAnsi"/>
        </w:rPr>
      </w:pPr>
    </w:p>
    <w:p w14:paraId="3E503C3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7237DCD" w14:textId="22AF61AC"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7E5D67">
        <w:rPr>
          <w:rFonts w:asciiTheme="minorHAnsi" w:hAnsiTheme="minorHAnsi" w:cstheme="minorHAnsi"/>
          <w:sz w:val="22"/>
        </w:rPr>
        <w:t xml:space="preserve"> in December 2019</w:t>
      </w:r>
      <w:r w:rsidRPr="008E6F86">
        <w:rPr>
          <w:rFonts w:asciiTheme="minorHAnsi" w:hAnsiTheme="minorHAnsi" w:cstheme="minorHAnsi"/>
          <w:sz w:val="22"/>
        </w:rPr>
        <w:t>.</w:t>
      </w:r>
    </w:p>
    <w:p w14:paraId="179DD733"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1D557C12" w14:textId="77777777" w:rsidR="008430B8" w:rsidRPr="008E6F86" w:rsidRDefault="008430B8" w:rsidP="008430B8">
      <w:pPr>
        <w:rPr>
          <w:rFonts w:asciiTheme="minorHAnsi" w:hAnsiTheme="minorHAnsi" w:cstheme="minorHAnsi"/>
        </w:rPr>
      </w:pPr>
    </w:p>
    <w:p w14:paraId="73858F62"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65DAA26D"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Pr>
          <w:rFonts w:asciiTheme="minorHAnsi" w:hAnsiTheme="minorHAnsi" w:cstheme="minorHAnsi"/>
          <w:sz w:val="22"/>
        </w:rPr>
        <w:t>be issued</w:t>
      </w:r>
      <w:r w:rsidRPr="008E6F86">
        <w:rPr>
          <w:rFonts w:asciiTheme="minorHAnsi" w:hAnsiTheme="minorHAnsi" w:cstheme="minorHAnsi"/>
          <w:sz w:val="22"/>
        </w:rPr>
        <w:t>.</w:t>
      </w:r>
    </w:p>
    <w:p w14:paraId="0F962B4F"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0F0824E8"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467C9C64" w14:textId="77777777" w:rsidR="008430B8" w:rsidRPr="008E6F86" w:rsidRDefault="008430B8" w:rsidP="008430B8">
      <w:pPr>
        <w:rPr>
          <w:rFonts w:asciiTheme="minorHAnsi" w:hAnsiTheme="minorHAnsi" w:cstheme="minorHAnsi"/>
        </w:rPr>
      </w:pPr>
    </w:p>
    <w:p w14:paraId="35888670" w14:textId="77777777" w:rsidR="008430B8" w:rsidRPr="00544B6A" w:rsidRDefault="008430B8" w:rsidP="008430B8">
      <w:pPr>
        <w:rPr>
          <w:rFonts w:asciiTheme="minorHAnsi" w:hAnsiTheme="minorHAnsi" w:cstheme="minorHAnsi"/>
          <w:b/>
          <w:sz w:val="22"/>
          <w:szCs w:val="22"/>
        </w:rPr>
      </w:pPr>
      <w:r w:rsidRPr="00544B6A">
        <w:rPr>
          <w:rFonts w:asciiTheme="minorHAnsi" w:hAnsiTheme="minorHAnsi" w:cstheme="minorHAnsi"/>
          <w:b/>
          <w:sz w:val="22"/>
          <w:szCs w:val="22"/>
        </w:rPr>
        <w:t>ABOUT NORD</w:t>
      </w:r>
    </w:p>
    <w:p w14:paraId="73B891C2" w14:textId="5B980212" w:rsidR="008430B8" w:rsidRDefault="00627E98" w:rsidP="00627E98">
      <w:pPr>
        <w:rPr>
          <w:rFonts w:asciiTheme="minorHAnsi" w:hAnsiTheme="minorHAnsi" w:cstheme="minorHAnsi"/>
          <w:sz w:val="22"/>
        </w:rPr>
      </w:pPr>
      <w:r w:rsidRPr="00627E98">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more than 7,000 rare diseases, of which approximately 90 percent are still without an FDA-approved treatment or therapy. Rare diseases affect 25-30 million Americans. More than half of those affected are children.</w:t>
      </w:r>
      <w:r>
        <w:rPr>
          <w:rFonts w:asciiTheme="minorHAnsi" w:hAnsiTheme="minorHAnsi" w:cstheme="minorHAnsi"/>
          <w:sz w:val="22"/>
        </w:rPr>
        <w:t xml:space="preserve"> </w:t>
      </w:r>
      <w:r w:rsidRPr="00627E98">
        <w:rPr>
          <w:rFonts w:asciiTheme="minorHAnsi" w:hAnsiTheme="minorHAnsi" w:cstheme="minorHAnsi"/>
          <w:sz w:val="22"/>
        </w:rPr>
        <w:t>NORD began as a small group of patient advocates that formed a coalition to unify and mobilize support to pass the Orphan Drug Act of 1983. For more than 35 years, NORD has led the way in voicing the needs of the rare disease community, driving supportive policies and education, advancing medical research and providing patient and family services for those who need them most. NORD is made strong together with over 280 disease-specific member organizations and their communities and collaborates with many other organizations on specific causes of importance to the rare disease patient community.</w:t>
      </w:r>
    </w:p>
    <w:p w14:paraId="4B83FFB0" w14:textId="18AFE7F2" w:rsidR="008430B8" w:rsidRPr="00717327" w:rsidRDefault="008430B8" w:rsidP="008430B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SUMMARY</w:t>
      </w:r>
    </w:p>
    <w:p w14:paraId="2B996EBF" w14:textId="77777777" w:rsidR="00247E74" w:rsidRDefault="00247E74" w:rsidP="00247E74">
      <w:pPr>
        <w:rPr>
          <w:rFonts w:asciiTheme="minorHAnsi" w:hAnsiTheme="minorHAnsi" w:cstheme="minorHAnsi"/>
          <w:sz w:val="22"/>
          <w:highlight w:val="yellow"/>
        </w:rPr>
      </w:pPr>
    </w:p>
    <w:p w14:paraId="383A5AC5" w14:textId="7121A447" w:rsidR="00247E74" w:rsidRPr="00613E76" w:rsidRDefault="00247E74" w:rsidP="00247E74">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w:t>
      </w:r>
      <w:r w:rsidR="007F5F8E">
        <w:rPr>
          <w:rFonts w:asciiTheme="minorHAnsi" w:hAnsiTheme="minorHAnsi" w:cstheme="minorHAnsi"/>
          <w:b/>
          <w:sz w:val="22"/>
        </w:rPr>
        <w:t>ne 18, 2019</w:t>
      </w:r>
      <w:r w:rsidRPr="00DF6D08">
        <w:rPr>
          <w:rFonts w:asciiTheme="minorHAnsi" w:hAnsiTheme="minorHAnsi" w:cstheme="minorHAnsi"/>
          <w:b/>
          <w:sz w:val="22"/>
        </w:rPr>
        <w:t xml:space="preserve"> (11:59 pm ET)</w:t>
      </w:r>
    </w:p>
    <w:p w14:paraId="31B9190D" w14:textId="77777777" w:rsidR="00247E74" w:rsidRPr="00A317E2" w:rsidRDefault="00247E74" w:rsidP="00247E74">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247E74" w:rsidRPr="00D32D56" w14:paraId="76A33060" w14:textId="77777777" w:rsidTr="000D5CE7">
        <w:trPr>
          <w:jc w:val="center"/>
        </w:trPr>
        <w:tc>
          <w:tcPr>
            <w:tcW w:w="9990" w:type="dxa"/>
            <w:gridSpan w:val="2"/>
            <w:shd w:val="clear" w:color="auto" w:fill="D9D9D9" w:themeFill="background1" w:themeFillShade="D9"/>
            <w:vAlign w:val="center"/>
          </w:tcPr>
          <w:p w14:paraId="2502C744" w14:textId="77777777" w:rsidR="00247E74" w:rsidRPr="00D32D56" w:rsidRDefault="00247E74" w:rsidP="000D5CE7">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247E74" w:rsidRPr="00A317E2" w14:paraId="63EDDA8F" w14:textId="77777777" w:rsidTr="000D5CE7">
        <w:trPr>
          <w:jc w:val="center"/>
        </w:trPr>
        <w:tc>
          <w:tcPr>
            <w:tcW w:w="4045" w:type="dxa"/>
            <w:vAlign w:val="center"/>
          </w:tcPr>
          <w:p w14:paraId="6D83C750"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73822C6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31E6F0B" w14:textId="77777777" w:rsidTr="000D5CE7">
        <w:trPr>
          <w:jc w:val="center"/>
        </w:trPr>
        <w:tc>
          <w:tcPr>
            <w:tcW w:w="4045" w:type="dxa"/>
            <w:vAlign w:val="center"/>
          </w:tcPr>
          <w:p w14:paraId="36E67EE2" w14:textId="77777777" w:rsidR="00247E74" w:rsidRPr="00A317E2" w:rsidRDefault="00247E74" w:rsidP="000D5CE7">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439E834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EA0D2A7" w14:textId="77777777" w:rsidTr="000D5CE7">
        <w:trPr>
          <w:jc w:val="center"/>
        </w:trPr>
        <w:tc>
          <w:tcPr>
            <w:tcW w:w="4045" w:type="dxa"/>
            <w:vAlign w:val="center"/>
          </w:tcPr>
          <w:p w14:paraId="3196BA56"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7E7737B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0852EB03" w14:textId="77777777" w:rsidTr="000D5CE7">
        <w:trPr>
          <w:jc w:val="center"/>
        </w:trPr>
        <w:tc>
          <w:tcPr>
            <w:tcW w:w="4045" w:type="dxa"/>
            <w:vAlign w:val="center"/>
          </w:tcPr>
          <w:p w14:paraId="3ABE17A0"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299D2F7D" w14:textId="77777777" w:rsidR="00247E74" w:rsidRPr="00A317E2" w:rsidRDefault="00247E74" w:rsidP="000D5CE7">
            <w:pPr>
              <w:pStyle w:val="Header"/>
              <w:spacing w:before="60" w:after="60"/>
              <w:ind w:right="-360"/>
              <w:rPr>
                <w:rFonts w:asciiTheme="minorHAnsi" w:hAnsiTheme="minorHAnsi"/>
                <w:sz w:val="22"/>
              </w:rPr>
            </w:pPr>
          </w:p>
          <w:p w14:paraId="0E33AA80" w14:textId="77777777" w:rsidR="00247E74" w:rsidRDefault="00247E74" w:rsidP="000D5CE7">
            <w:pPr>
              <w:pStyle w:val="Header"/>
              <w:spacing w:before="60" w:after="60"/>
              <w:ind w:right="-360"/>
              <w:rPr>
                <w:rFonts w:asciiTheme="minorHAnsi" w:hAnsiTheme="minorHAnsi"/>
                <w:sz w:val="22"/>
              </w:rPr>
            </w:pPr>
          </w:p>
          <w:p w14:paraId="6F20AD0A" w14:textId="77777777" w:rsidR="00247E74" w:rsidRPr="00A317E2" w:rsidRDefault="00247E74" w:rsidP="000D5CE7">
            <w:pPr>
              <w:pStyle w:val="Header"/>
              <w:spacing w:before="60" w:after="60"/>
              <w:ind w:right="-360"/>
              <w:rPr>
                <w:rFonts w:asciiTheme="minorHAnsi" w:hAnsiTheme="minorHAnsi"/>
                <w:sz w:val="22"/>
              </w:rPr>
            </w:pPr>
          </w:p>
          <w:p w14:paraId="539B4FD8"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608D4B68" w14:textId="77777777" w:rsidTr="000D5CE7">
        <w:trPr>
          <w:jc w:val="center"/>
        </w:trPr>
        <w:tc>
          <w:tcPr>
            <w:tcW w:w="4045" w:type="dxa"/>
            <w:vAlign w:val="center"/>
          </w:tcPr>
          <w:p w14:paraId="700E87E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787FF956" w14:textId="77777777" w:rsidR="00247E74" w:rsidRPr="00A317E2" w:rsidRDefault="00247E74" w:rsidP="000D5CE7">
            <w:pPr>
              <w:pStyle w:val="Header"/>
              <w:spacing w:before="60" w:after="60"/>
              <w:ind w:right="-360"/>
              <w:rPr>
                <w:rFonts w:asciiTheme="minorHAnsi" w:hAnsiTheme="minorHAnsi"/>
                <w:sz w:val="22"/>
              </w:rPr>
            </w:pPr>
          </w:p>
        </w:tc>
      </w:tr>
      <w:tr w:rsidR="00247E74" w:rsidRPr="00D32D56" w14:paraId="42500F47" w14:textId="77777777" w:rsidTr="000D5CE7">
        <w:trPr>
          <w:jc w:val="center"/>
        </w:trPr>
        <w:tc>
          <w:tcPr>
            <w:tcW w:w="9990" w:type="dxa"/>
            <w:gridSpan w:val="2"/>
            <w:shd w:val="clear" w:color="auto" w:fill="D9D9D9" w:themeFill="background1" w:themeFillShade="D9"/>
            <w:vAlign w:val="center"/>
          </w:tcPr>
          <w:p w14:paraId="2792B5AA" w14:textId="77777777" w:rsidR="00247E74" w:rsidRPr="00D32D56" w:rsidRDefault="00247E74" w:rsidP="000D5CE7">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247E74" w:rsidRPr="00A317E2" w14:paraId="6DC5EC31" w14:textId="77777777" w:rsidTr="000D5CE7">
        <w:trPr>
          <w:jc w:val="center"/>
        </w:trPr>
        <w:tc>
          <w:tcPr>
            <w:tcW w:w="4045" w:type="dxa"/>
            <w:vAlign w:val="center"/>
          </w:tcPr>
          <w:p w14:paraId="1466EC70"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4B894FC4"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7D041F6A" w14:textId="77777777" w:rsidTr="000D5CE7">
        <w:trPr>
          <w:jc w:val="center"/>
        </w:trPr>
        <w:tc>
          <w:tcPr>
            <w:tcW w:w="4045" w:type="dxa"/>
            <w:vAlign w:val="center"/>
          </w:tcPr>
          <w:p w14:paraId="5D02F368"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331D1039" w14:textId="4E8740DC" w:rsidR="00247E74" w:rsidRPr="00773764" w:rsidRDefault="00247E74" w:rsidP="000D5CE7">
            <w:pPr>
              <w:pStyle w:val="Header"/>
              <w:spacing w:before="60" w:after="60"/>
              <w:ind w:right="-360"/>
              <w:rPr>
                <w:rFonts w:asciiTheme="minorHAnsi" w:hAnsiTheme="minorHAnsi"/>
                <w:sz w:val="20"/>
              </w:rPr>
            </w:pPr>
            <w:r w:rsidRPr="00A317E2">
              <w:rPr>
                <w:rFonts w:asciiTheme="minorHAnsi" w:hAnsiTheme="minorHAnsi"/>
                <w:sz w:val="20"/>
              </w:rPr>
              <w:t>2 YEARS</w:t>
            </w:r>
          </w:p>
        </w:tc>
      </w:tr>
      <w:tr w:rsidR="00247E74" w:rsidRPr="00A317E2" w14:paraId="4DA34927" w14:textId="77777777" w:rsidTr="000D5CE7">
        <w:trPr>
          <w:jc w:val="center"/>
        </w:trPr>
        <w:tc>
          <w:tcPr>
            <w:tcW w:w="4045" w:type="dxa"/>
            <w:vAlign w:val="center"/>
          </w:tcPr>
          <w:p w14:paraId="22361501" w14:textId="4DF83DEE"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Funding </w:t>
            </w:r>
            <w:r w:rsidRPr="00544B6A">
              <w:rPr>
                <w:rFonts w:asciiTheme="minorHAnsi" w:hAnsiTheme="minorHAnsi"/>
                <w:sz w:val="22"/>
              </w:rPr>
              <w:t>Amount Requested ($</w:t>
            </w:r>
            <w:r w:rsidR="006623BF">
              <w:rPr>
                <w:rFonts w:asciiTheme="minorHAnsi" w:hAnsiTheme="minorHAnsi"/>
                <w:sz w:val="22"/>
              </w:rPr>
              <w:t xml:space="preserve"> US</w:t>
            </w:r>
            <w:r w:rsidRPr="00544B6A">
              <w:rPr>
                <w:rFonts w:asciiTheme="minorHAnsi" w:hAnsiTheme="minorHAnsi"/>
                <w:sz w:val="22"/>
              </w:rPr>
              <w:t>)</w:t>
            </w:r>
            <w:r w:rsidRPr="00544B6A">
              <w:rPr>
                <w:rFonts w:asciiTheme="minorHAnsi" w:hAnsiTheme="minorHAnsi"/>
                <w:sz w:val="22"/>
              </w:rPr>
              <w:br/>
            </w:r>
            <w:r w:rsidR="00773764">
              <w:rPr>
                <w:rFonts w:asciiTheme="minorHAnsi" w:hAnsiTheme="minorHAnsi"/>
                <w:i/>
                <w:sz w:val="18"/>
              </w:rPr>
              <w:t>not to exceed $5</w:t>
            </w:r>
            <w:r w:rsidR="00FF7860">
              <w:rPr>
                <w:rFonts w:asciiTheme="minorHAnsi" w:hAnsiTheme="minorHAnsi"/>
                <w:i/>
                <w:sz w:val="18"/>
              </w:rPr>
              <w:t>0,000 U</w:t>
            </w:r>
            <w:r w:rsidRPr="00544B6A">
              <w:rPr>
                <w:rFonts w:asciiTheme="minorHAnsi" w:hAnsiTheme="minorHAnsi"/>
                <w:i/>
                <w:sz w:val="18"/>
              </w:rPr>
              <w:t>S</w:t>
            </w:r>
          </w:p>
        </w:tc>
        <w:tc>
          <w:tcPr>
            <w:tcW w:w="5945" w:type="dxa"/>
            <w:tcBorders>
              <w:bottom w:val="single" w:sz="4" w:space="0" w:color="auto"/>
            </w:tcBorders>
            <w:vAlign w:val="center"/>
          </w:tcPr>
          <w:p w14:paraId="0FD085A2"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13CE3E5D" w14:textId="77777777" w:rsidTr="000D5CE7">
        <w:trPr>
          <w:jc w:val="center"/>
        </w:trPr>
        <w:tc>
          <w:tcPr>
            <w:tcW w:w="4045" w:type="dxa"/>
            <w:vAlign w:val="center"/>
          </w:tcPr>
          <w:p w14:paraId="0C3A4AF1"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Institution(s) </w:t>
            </w:r>
            <w:r>
              <w:rPr>
                <w:rFonts w:asciiTheme="minorHAnsi" w:hAnsiTheme="minorHAnsi"/>
                <w:sz w:val="22"/>
              </w:rPr>
              <w:t>w</w:t>
            </w:r>
            <w:r w:rsidRPr="00A317E2">
              <w:rPr>
                <w:rFonts w:asciiTheme="minorHAnsi" w:hAnsiTheme="minorHAnsi"/>
                <w:sz w:val="22"/>
              </w:rPr>
              <w:t xml:space="preserve">here </w:t>
            </w:r>
            <w:r>
              <w:rPr>
                <w:rFonts w:asciiTheme="minorHAnsi" w:hAnsiTheme="minorHAnsi"/>
                <w:sz w:val="22"/>
              </w:rPr>
              <w:t>r</w:t>
            </w:r>
            <w:r w:rsidRPr="00A317E2">
              <w:rPr>
                <w:rFonts w:asciiTheme="minorHAnsi" w:hAnsiTheme="minorHAnsi"/>
                <w:sz w:val="22"/>
              </w:rPr>
              <w:t xml:space="preserve">esearch </w:t>
            </w:r>
            <w:r>
              <w:rPr>
                <w:rFonts w:asciiTheme="minorHAnsi" w:hAnsiTheme="minorHAnsi"/>
                <w:sz w:val="22"/>
              </w:rPr>
              <w:t>w</w:t>
            </w:r>
            <w:r w:rsidRPr="00A317E2">
              <w:rPr>
                <w:rFonts w:asciiTheme="minorHAnsi" w:hAnsiTheme="minorHAnsi"/>
                <w:sz w:val="22"/>
              </w:rPr>
              <w:t xml:space="preserve">ill </w:t>
            </w:r>
            <w:r>
              <w:rPr>
                <w:rFonts w:asciiTheme="minorHAnsi" w:hAnsiTheme="minorHAnsi"/>
                <w:sz w:val="22"/>
              </w:rPr>
              <w:t>be c</w:t>
            </w:r>
            <w:r w:rsidRPr="00A317E2">
              <w:rPr>
                <w:rFonts w:asciiTheme="minorHAnsi" w:hAnsiTheme="minorHAnsi"/>
                <w:sz w:val="22"/>
              </w:rPr>
              <w:t>onducted</w:t>
            </w:r>
          </w:p>
        </w:tc>
        <w:tc>
          <w:tcPr>
            <w:tcW w:w="5945" w:type="dxa"/>
            <w:vAlign w:val="center"/>
          </w:tcPr>
          <w:p w14:paraId="3359B700"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F43DEF9" w14:textId="77777777" w:rsidTr="000D5CE7">
        <w:trPr>
          <w:jc w:val="center"/>
        </w:trPr>
        <w:tc>
          <w:tcPr>
            <w:tcW w:w="4045" w:type="dxa"/>
            <w:vAlign w:val="center"/>
          </w:tcPr>
          <w:p w14:paraId="6A3B349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7C5CCD7B"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A2CD71D" w14:textId="77777777" w:rsidTr="000D5CE7">
        <w:trPr>
          <w:trHeight w:val="206"/>
          <w:jc w:val="center"/>
        </w:trPr>
        <w:tc>
          <w:tcPr>
            <w:tcW w:w="4045" w:type="dxa"/>
            <w:vAlign w:val="center"/>
          </w:tcPr>
          <w:p w14:paraId="39CDB087"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2F9FC1E"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  YES</w:t>
            </w:r>
          </w:p>
          <w:p w14:paraId="6B49D2E7"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0"/>
              </w:rPr>
              <w:t>[   ]  NO</w:t>
            </w:r>
          </w:p>
        </w:tc>
      </w:tr>
      <w:tr w:rsidR="00247E74" w:rsidRPr="00A317E2" w14:paraId="1B291010" w14:textId="77777777" w:rsidTr="000D5CE7">
        <w:trPr>
          <w:trHeight w:val="206"/>
          <w:jc w:val="center"/>
        </w:trPr>
        <w:tc>
          <w:tcPr>
            <w:tcW w:w="4045" w:type="dxa"/>
            <w:vAlign w:val="center"/>
          </w:tcPr>
          <w:p w14:paraId="75453C4A" w14:textId="77777777" w:rsidR="00247E74" w:rsidRPr="00A317E2" w:rsidRDefault="00247E74" w:rsidP="000D5CE7">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7C26CB08"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  YES</w:t>
            </w:r>
          </w:p>
          <w:p w14:paraId="7747DE53" w14:textId="77777777" w:rsidR="00247E74" w:rsidRPr="008E6F86" w:rsidRDefault="00247E74" w:rsidP="000D5CE7">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247E74" w:rsidRPr="00A317E2" w14:paraId="3BDE7411" w14:textId="77777777" w:rsidTr="000D5CE7">
        <w:trPr>
          <w:trHeight w:val="206"/>
          <w:jc w:val="center"/>
        </w:trPr>
        <w:tc>
          <w:tcPr>
            <w:tcW w:w="4045" w:type="dxa"/>
            <w:vAlign w:val="center"/>
          </w:tcPr>
          <w:p w14:paraId="1159FDAC"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44656A61" w14:textId="77777777" w:rsidR="00247E74" w:rsidRPr="008E6F86" w:rsidRDefault="00247E74" w:rsidP="000D5CE7">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01AEDC3D" w14:textId="77777777" w:rsidR="00247E74" w:rsidRPr="008E6F86" w:rsidRDefault="00247E74" w:rsidP="000D5CE7">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2C43D133" w14:textId="77777777" w:rsidR="00247E74" w:rsidRDefault="00247E74" w:rsidP="000D5CE7">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40BD5E7B" w14:textId="77777777" w:rsidR="00247E74" w:rsidRPr="00A317E2" w:rsidRDefault="00247E74" w:rsidP="000D5CE7">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247E74" w:rsidRPr="00A317E2" w14:paraId="1C5F4339" w14:textId="77777777" w:rsidTr="000D5CE7">
        <w:trPr>
          <w:trHeight w:val="206"/>
          <w:jc w:val="center"/>
        </w:trPr>
        <w:tc>
          <w:tcPr>
            <w:tcW w:w="4045" w:type="dxa"/>
            <w:tcBorders>
              <w:bottom w:val="single" w:sz="18" w:space="0" w:color="auto"/>
            </w:tcBorders>
            <w:vAlign w:val="center"/>
          </w:tcPr>
          <w:p w14:paraId="601792C8"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0366DDFF" w14:textId="77777777" w:rsidR="00247E74" w:rsidRPr="008E6F86" w:rsidRDefault="00247E74" w:rsidP="000D5CE7">
            <w:pPr>
              <w:pStyle w:val="Header"/>
              <w:tabs>
                <w:tab w:val="left" w:pos="3331"/>
              </w:tabs>
              <w:spacing w:before="60"/>
              <w:rPr>
                <w:rFonts w:asciiTheme="minorHAnsi" w:hAnsiTheme="minorHAnsi" w:cstheme="minorHAnsi"/>
                <w:sz w:val="22"/>
              </w:rPr>
            </w:pPr>
          </w:p>
        </w:tc>
      </w:tr>
      <w:tr w:rsidR="00247E74" w:rsidRPr="00A317E2" w14:paraId="52D294B5" w14:textId="77777777" w:rsidTr="000D5CE7">
        <w:trPr>
          <w:trHeight w:val="972"/>
          <w:jc w:val="center"/>
        </w:trPr>
        <w:tc>
          <w:tcPr>
            <w:tcW w:w="4045" w:type="dxa"/>
            <w:tcBorders>
              <w:top w:val="single" w:sz="18" w:space="0" w:color="auto"/>
              <w:left w:val="single" w:sz="18" w:space="0" w:color="auto"/>
              <w:bottom w:val="single" w:sz="18" w:space="0" w:color="auto"/>
              <w:right w:val="nil"/>
            </w:tcBorders>
            <w:vAlign w:val="center"/>
          </w:tcPr>
          <w:p w14:paraId="0DA2B568"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36160623" w14:textId="77777777" w:rsidR="00247E74" w:rsidRPr="00995FD1" w:rsidRDefault="00247E74" w:rsidP="000D5CE7">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05F63EC4" w14:textId="77777777" w:rsidR="00247E74" w:rsidRPr="00A317E2" w:rsidRDefault="00247E74" w:rsidP="000D5CE7">
            <w:pPr>
              <w:pStyle w:val="Header"/>
              <w:spacing w:before="60" w:after="60"/>
              <w:ind w:right="-360"/>
              <w:rPr>
                <w:rFonts w:asciiTheme="minorHAnsi" w:hAnsiTheme="minorHAnsi"/>
                <w:sz w:val="22"/>
              </w:rPr>
            </w:pPr>
          </w:p>
        </w:tc>
      </w:tr>
    </w:tbl>
    <w:p w14:paraId="739FC3BC" w14:textId="77777777" w:rsidR="00247E74" w:rsidRPr="00A317E2" w:rsidRDefault="00247E74" w:rsidP="00247E74">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2EF51752" w14:textId="77777777" w:rsidR="008430B8" w:rsidRPr="00544B6A" w:rsidRDefault="008430B8" w:rsidP="008430B8">
      <w:pPr>
        <w:rPr>
          <w:rFonts w:asciiTheme="minorHAnsi" w:hAnsiTheme="minorHAnsi" w:cstheme="minorHAnsi"/>
          <w:sz w:val="22"/>
        </w:rPr>
      </w:pPr>
    </w:p>
    <w:p w14:paraId="6E2AAF64" w14:textId="3070C9FF"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Biographical Sketch</w:t>
      </w:r>
    </w:p>
    <w:p w14:paraId="4480D786" w14:textId="77777777" w:rsidR="00C2730D" w:rsidRPr="008E6F86" w:rsidRDefault="00C2730D" w:rsidP="00C2730D">
      <w:pPr>
        <w:pStyle w:val="BodyText"/>
        <w:spacing w:line="240" w:lineRule="auto"/>
        <w:jc w:val="center"/>
        <w:outlineLvl w:val="0"/>
        <w:rPr>
          <w:rFonts w:asciiTheme="minorHAnsi" w:hAnsiTheme="minorHAnsi" w:cstheme="minorHAnsi"/>
        </w:rPr>
      </w:pPr>
    </w:p>
    <w:p w14:paraId="64C4353F" w14:textId="77777777" w:rsidR="00247E74" w:rsidRPr="008E6F86" w:rsidRDefault="00247E74" w:rsidP="00247E74">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xml:space="preserve">.  Applicant may use this form or the NIH </w:t>
      </w:r>
      <w:proofErr w:type="spellStart"/>
      <w:r w:rsidRPr="008E6F86">
        <w:rPr>
          <w:rFonts w:asciiTheme="minorHAnsi" w:hAnsiTheme="minorHAnsi" w:cstheme="minorHAnsi"/>
        </w:rPr>
        <w:t>Biosketch</w:t>
      </w:r>
      <w:proofErr w:type="spellEnd"/>
      <w:r w:rsidRPr="008E6F86">
        <w:rPr>
          <w:rFonts w:asciiTheme="minorHAnsi" w:hAnsiTheme="minorHAnsi" w:cstheme="minorHAnsi"/>
        </w:rPr>
        <w:t xml:space="preserve"> form. Please modify the form to include, when applicable, the following:</w:t>
      </w:r>
    </w:p>
    <w:p w14:paraId="563BA174" w14:textId="77777777" w:rsidR="00247E74" w:rsidRPr="008E6F86" w:rsidRDefault="00247E74" w:rsidP="00247E74">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247E74" w:rsidRPr="008E6F86" w14:paraId="364E7A34" w14:textId="77777777" w:rsidTr="000D5CE7">
        <w:trPr>
          <w:jc w:val="center"/>
        </w:trPr>
        <w:tc>
          <w:tcPr>
            <w:tcW w:w="2970" w:type="dxa"/>
          </w:tcPr>
          <w:p w14:paraId="48ADCABD"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4E478834"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29412109" w14:textId="77777777" w:rsidR="00247E74" w:rsidRPr="008E6F86" w:rsidRDefault="00247E74" w:rsidP="000D5CE7">
            <w:pPr>
              <w:pStyle w:val="Header"/>
              <w:spacing w:before="60" w:after="60"/>
              <w:rPr>
                <w:rFonts w:asciiTheme="minorHAnsi" w:hAnsiTheme="minorHAnsi" w:cstheme="minorHAnsi"/>
                <w:sz w:val="22"/>
              </w:rPr>
            </w:pPr>
          </w:p>
          <w:p w14:paraId="429D308F" w14:textId="77777777" w:rsidR="00247E74" w:rsidRPr="008E6F86" w:rsidRDefault="00247E74" w:rsidP="000D5CE7">
            <w:pPr>
              <w:pStyle w:val="Header"/>
              <w:spacing w:before="60" w:after="60"/>
              <w:rPr>
                <w:rFonts w:asciiTheme="minorHAnsi" w:hAnsiTheme="minorHAnsi" w:cstheme="minorHAnsi"/>
                <w:sz w:val="22"/>
              </w:rPr>
            </w:pPr>
          </w:p>
          <w:p w14:paraId="235CB312"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496B1492" w14:textId="77777777" w:rsidTr="000D5CE7">
        <w:trPr>
          <w:trHeight w:val="350"/>
          <w:jc w:val="center"/>
        </w:trPr>
        <w:tc>
          <w:tcPr>
            <w:tcW w:w="2970" w:type="dxa"/>
            <w:vMerge w:val="restart"/>
          </w:tcPr>
          <w:p w14:paraId="7BB2ED5C"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1A48E5C6"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79A3A070"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154EDBC8"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D523B23"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26B35906"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247E74" w:rsidRPr="008E6F86" w14:paraId="5D78A4CE" w14:textId="77777777" w:rsidTr="000D5CE7">
        <w:trPr>
          <w:trHeight w:val="2025"/>
          <w:jc w:val="center"/>
        </w:trPr>
        <w:tc>
          <w:tcPr>
            <w:tcW w:w="2970" w:type="dxa"/>
            <w:vMerge/>
          </w:tcPr>
          <w:p w14:paraId="2C00F344" w14:textId="77777777" w:rsidR="00247E74" w:rsidRPr="008E6F86" w:rsidRDefault="00247E74" w:rsidP="000D5CE7">
            <w:pPr>
              <w:pStyle w:val="Header"/>
              <w:spacing w:before="60" w:after="60"/>
              <w:rPr>
                <w:rFonts w:asciiTheme="minorHAnsi" w:hAnsiTheme="minorHAnsi" w:cstheme="minorHAnsi"/>
                <w:b/>
                <w:sz w:val="22"/>
              </w:rPr>
            </w:pPr>
          </w:p>
        </w:tc>
        <w:tc>
          <w:tcPr>
            <w:tcW w:w="2745" w:type="dxa"/>
          </w:tcPr>
          <w:p w14:paraId="3B814375" w14:textId="77777777" w:rsidR="00247E74" w:rsidRPr="008E6F86" w:rsidRDefault="00247E74" w:rsidP="000D5CE7">
            <w:pPr>
              <w:pStyle w:val="Header"/>
              <w:spacing w:before="60" w:after="60"/>
              <w:rPr>
                <w:rFonts w:asciiTheme="minorHAnsi" w:hAnsiTheme="minorHAnsi" w:cstheme="minorHAnsi"/>
                <w:sz w:val="22"/>
                <w:u w:val="single"/>
              </w:rPr>
            </w:pPr>
          </w:p>
        </w:tc>
        <w:tc>
          <w:tcPr>
            <w:tcW w:w="1530" w:type="dxa"/>
          </w:tcPr>
          <w:p w14:paraId="6905AB7B" w14:textId="77777777" w:rsidR="00247E74" w:rsidRPr="008E6F86" w:rsidRDefault="00247E74" w:rsidP="000D5CE7">
            <w:pPr>
              <w:pStyle w:val="Header"/>
              <w:spacing w:before="60" w:after="60"/>
              <w:rPr>
                <w:rFonts w:asciiTheme="minorHAnsi" w:hAnsiTheme="minorHAnsi" w:cstheme="minorHAnsi"/>
                <w:sz w:val="22"/>
                <w:u w:val="single"/>
              </w:rPr>
            </w:pPr>
          </w:p>
        </w:tc>
        <w:tc>
          <w:tcPr>
            <w:tcW w:w="1350" w:type="dxa"/>
          </w:tcPr>
          <w:p w14:paraId="19906E92" w14:textId="77777777" w:rsidR="00247E74" w:rsidRPr="008E6F86" w:rsidRDefault="00247E74" w:rsidP="000D5CE7">
            <w:pPr>
              <w:pStyle w:val="Header"/>
              <w:spacing w:before="60" w:after="60"/>
              <w:rPr>
                <w:rFonts w:asciiTheme="minorHAnsi" w:hAnsiTheme="minorHAnsi" w:cstheme="minorHAnsi"/>
                <w:sz w:val="22"/>
                <w:u w:val="single"/>
              </w:rPr>
            </w:pPr>
          </w:p>
        </w:tc>
        <w:tc>
          <w:tcPr>
            <w:tcW w:w="1935" w:type="dxa"/>
          </w:tcPr>
          <w:p w14:paraId="54EE8532" w14:textId="77777777" w:rsidR="00247E74" w:rsidRPr="008E6F86" w:rsidRDefault="00247E74" w:rsidP="000D5CE7">
            <w:pPr>
              <w:pStyle w:val="Header"/>
              <w:spacing w:before="60" w:after="60"/>
              <w:rPr>
                <w:rFonts w:asciiTheme="minorHAnsi" w:hAnsiTheme="minorHAnsi" w:cstheme="minorHAnsi"/>
                <w:sz w:val="22"/>
                <w:u w:val="single"/>
              </w:rPr>
            </w:pPr>
          </w:p>
        </w:tc>
      </w:tr>
      <w:tr w:rsidR="00247E74" w:rsidRPr="008E6F86" w14:paraId="7CD1BCBF" w14:textId="77777777" w:rsidTr="000D5CE7">
        <w:trPr>
          <w:jc w:val="center"/>
        </w:trPr>
        <w:tc>
          <w:tcPr>
            <w:tcW w:w="2970" w:type="dxa"/>
          </w:tcPr>
          <w:p w14:paraId="78576446"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4BAED1C8"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0CB2C558" w14:textId="77777777" w:rsidR="00247E74" w:rsidRPr="008E6F86" w:rsidRDefault="00247E74" w:rsidP="000D5CE7">
            <w:pPr>
              <w:pStyle w:val="Header"/>
              <w:spacing w:before="60" w:after="60"/>
              <w:rPr>
                <w:rFonts w:asciiTheme="minorHAnsi" w:hAnsiTheme="minorHAnsi" w:cstheme="minorHAnsi"/>
                <w:sz w:val="22"/>
              </w:rPr>
            </w:pPr>
          </w:p>
          <w:p w14:paraId="414972B9" w14:textId="77777777" w:rsidR="00247E74" w:rsidRPr="008E6F86" w:rsidRDefault="00247E74" w:rsidP="000D5CE7">
            <w:pPr>
              <w:pStyle w:val="Header"/>
              <w:spacing w:before="60" w:after="60"/>
              <w:rPr>
                <w:rFonts w:asciiTheme="minorHAnsi" w:hAnsiTheme="minorHAnsi" w:cstheme="minorHAnsi"/>
                <w:sz w:val="22"/>
              </w:rPr>
            </w:pPr>
          </w:p>
          <w:p w14:paraId="39C2EE10" w14:textId="77777777" w:rsidR="00247E74" w:rsidRPr="008E6F86" w:rsidRDefault="00247E74" w:rsidP="000D5CE7">
            <w:pPr>
              <w:pStyle w:val="Header"/>
              <w:spacing w:before="60" w:after="60"/>
              <w:rPr>
                <w:rFonts w:asciiTheme="minorHAnsi" w:hAnsiTheme="minorHAnsi" w:cstheme="minorHAnsi"/>
                <w:sz w:val="22"/>
              </w:rPr>
            </w:pPr>
          </w:p>
          <w:p w14:paraId="0633A0E6" w14:textId="77777777" w:rsidR="00247E74" w:rsidRPr="008E6F86" w:rsidRDefault="00247E74" w:rsidP="000D5CE7">
            <w:pPr>
              <w:pStyle w:val="Header"/>
              <w:spacing w:before="60" w:after="60"/>
              <w:rPr>
                <w:rFonts w:asciiTheme="minorHAnsi" w:hAnsiTheme="minorHAnsi" w:cstheme="minorHAnsi"/>
                <w:sz w:val="22"/>
              </w:rPr>
            </w:pPr>
          </w:p>
          <w:p w14:paraId="05B05D2B" w14:textId="77777777" w:rsidR="00247E74" w:rsidRPr="008E6F86" w:rsidRDefault="00247E74" w:rsidP="000D5CE7">
            <w:pPr>
              <w:pStyle w:val="Header"/>
              <w:spacing w:before="60" w:after="60"/>
              <w:rPr>
                <w:rFonts w:asciiTheme="minorHAnsi" w:hAnsiTheme="minorHAnsi" w:cstheme="minorHAnsi"/>
                <w:sz w:val="22"/>
              </w:rPr>
            </w:pPr>
          </w:p>
          <w:p w14:paraId="59F2E448" w14:textId="77777777" w:rsidR="00247E74" w:rsidRPr="008E6F86" w:rsidRDefault="00247E74" w:rsidP="000D5CE7">
            <w:pPr>
              <w:pStyle w:val="Header"/>
              <w:spacing w:before="60" w:after="60"/>
              <w:rPr>
                <w:rFonts w:asciiTheme="minorHAnsi" w:hAnsiTheme="minorHAnsi" w:cstheme="minorHAnsi"/>
                <w:sz w:val="22"/>
              </w:rPr>
            </w:pPr>
          </w:p>
          <w:p w14:paraId="562C77B2" w14:textId="77777777" w:rsidR="00247E74" w:rsidRPr="008E6F86" w:rsidRDefault="00247E74" w:rsidP="000D5CE7">
            <w:pPr>
              <w:pStyle w:val="Header"/>
              <w:spacing w:before="60" w:after="60"/>
              <w:rPr>
                <w:rFonts w:asciiTheme="minorHAnsi" w:hAnsiTheme="minorHAnsi" w:cstheme="minorHAnsi"/>
                <w:sz w:val="22"/>
              </w:rPr>
            </w:pPr>
          </w:p>
          <w:p w14:paraId="02F8C3D4" w14:textId="77777777" w:rsidR="00247E74" w:rsidRPr="008E6F86" w:rsidRDefault="00247E74" w:rsidP="000D5CE7">
            <w:pPr>
              <w:pStyle w:val="Header"/>
              <w:spacing w:before="60" w:after="60"/>
              <w:rPr>
                <w:rFonts w:asciiTheme="minorHAnsi" w:hAnsiTheme="minorHAnsi" w:cstheme="minorHAnsi"/>
                <w:sz w:val="22"/>
              </w:rPr>
            </w:pPr>
          </w:p>
          <w:p w14:paraId="1C7D5F87" w14:textId="77777777" w:rsidR="00247E74" w:rsidRPr="008E6F86" w:rsidRDefault="00247E74" w:rsidP="000D5CE7">
            <w:pPr>
              <w:pStyle w:val="Header"/>
              <w:spacing w:before="60" w:after="60"/>
              <w:rPr>
                <w:rFonts w:asciiTheme="minorHAnsi" w:hAnsiTheme="minorHAnsi" w:cstheme="minorHAnsi"/>
                <w:sz w:val="22"/>
              </w:rPr>
            </w:pPr>
          </w:p>
          <w:p w14:paraId="10C68AC6" w14:textId="77777777" w:rsidR="00247E74" w:rsidRPr="008E6F86" w:rsidRDefault="00247E74" w:rsidP="000D5CE7">
            <w:pPr>
              <w:pStyle w:val="Header"/>
              <w:spacing w:before="60" w:after="60"/>
              <w:rPr>
                <w:rFonts w:asciiTheme="minorHAnsi" w:hAnsiTheme="minorHAnsi" w:cstheme="minorHAnsi"/>
                <w:sz w:val="22"/>
              </w:rPr>
            </w:pPr>
          </w:p>
          <w:p w14:paraId="2BC69869"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30F25A48" w14:textId="77777777" w:rsidTr="000D5CE7">
        <w:trPr>
          <w:trHeight w:val="692"/>
          <w:jc w:val="center"/>
        </w:trPr>
        <w:tc>
          <w:tcPr>
            <w:tcW w:w="2970" w:type="dxa"/>
          </w:tcPr>
          <w:p w14:paraId="1542EBF7"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436330E1" w14:textId="77777777" w:rsidR="00247E74" w:rsidRPr="008E6F86" w:rsidRDefault="00247E74" w:rsidP="000D5CE7">
            <w:pPr>
              <w:pStyle w:val="Header"/>
              <w:spacing w:before="60" w:after="60"/>
              <w:rPr>
                <w:rFonts w:asciiTheme="minorHAnsi" w:hAnsiTheme="minorHAnsi" w:cstheme="minorHAnsi"/>
                <w:sz w:val="22"/>
              </w:rPr>
            </w:pPr>
          </w:p>
          <w:p w14:paraId="4F5712E3" w14:textId="77777777" w:rsidR="00247E74" w:rsidRPr="008E6F86" w:rsidRDefault="00247E74" w:rsidP="000D5CE7">
            <w:pPr>
              <w:pStyle w:val="Header"/>
              <w:spacing w:before="60" w:after="60"/>
              <w:rPr>
                <w:rFonts w:asciiTheme="minorHAnsi" w:hAnsiTheme="minorHAnsi" w:cstheme="minorHAnsi"/>
                <w:sz w:val="22"/>
              </w:rPr>
            </w:pPr>
          </w:p>
          <w:p w14:paraId="5A7C5E90" w14:textId="77777777" w:rsidR="00247E74" w:rsidRPr="008E6F86" w:rsidRDefault="00247E74" w:rsidP="000D5CE7">
            <w:pPr>
              <w:pStyle w:val="Header"/>
              <w:spacing w:before="60" w:after="60"/>
              <w:rPr>
                <w:rFonts w:asciiTheme="minorHAnsi" w:hAnsiTheme="minorHAnsi" w:cstheme="minorHAnsi"/>
                <w:sz w:val="22"/>
              </w:rPr>
            </w:pPr>
          </w:p>
          <w:p w14:paraId="70449AD1" w14:textId="77777777" w:rsidR="00247E74" w:rsidRPr="008E6F86" w:rsidRDefault="00247E74" w:rsidP="000D5CE7">
            <w:pPr>
              <w:pStyle w:val="Header"/>
              <w:spacing w:before="60" w:after="60"/>
              <w:rPr>
                <w:rFonts w:asciiTheme="minorHAnsi" w:hAnsiTheme="minorHAnsi" w:cstheme="minorHAnsi"/>
                <w:sz w:val="22"/>
              </w:rPr>
            </w:pPr>
          </w:p>
          <w:p w14:paraId="12F44255" w14:textId="77777777" w:rsidR="00247E74" w:rsidRPr="008E6F86" w:rsidRDefault="00247E74" w:rsidP="000D5CE7">
            <w:pPr>
              <w:pStyle w:val="Header"/>
              <w:spacing w:before="60" w:after="60"/>
              <w:rPr>
                <w:rFonts w:asciiTheme="minorHAnsi" w:hAnsiTheme="minorHAnsi" w:cstheme="minorHAnsi"/>
                <w:sz w:val="22"/>
              </w:rPr>
            </w:pPr>
          </w:p>
          <w:p w14:paraId="3FA17AD7" w14:textId="77777777" w:rsidR="00247E74" w:rsidRPr="008E6F86" w:rsidRDefault="00247E74" w:rsidP="000D5CE7">
            <w:pPr>
              <w:pStyle w:val="Header"/>
              <w:spacing w:before="60" w:after="60"/>
              <w:rPr>
                <w:rFonts w:asciiTheme="minorHAnsi" w:hAnsiTheme="minorHAnsi" w:cstheme="minorHAnsi"/>
                <w:sz w:val="22"/>
              </w:rPr>
            </w:pPr>
          </w:p>
        </w:tc>
      </w:tr>
    </w:tbl>
    <w:p w14:paraId="5C7E3D44" w14:textId="77777777" w:rsidR="00247E74" w:rsidRPr="008E6F86" w:rsidRDefault="00247E74" w:rsidP="00247E74">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0306661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4F12BDF1" w14:textId="77777777" w:rsidR="008F56A6" w:rsidRPr="008E6F86" w:rsidRDefault="008F56A6" w:rsidP="008F56A6">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List in chronological order the titles, all authors, and complete references of all publications in the last three years and representative earlier publications pertinent to this application.  If the list of publications exceeds two pages, select the most pertinent publications.</w:t>
      </w:r>
    </w:p>
    <w:p w14:paraId="1D0DB1C7" w14:textId="77777777" w:rsidR="008F56A6" w:rsidRPr="008E6F86" w:rsidRDefault="008F56A6" w:rsidP="008F56A6">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8F56A6" w:rsidRPr="008E6F86" w14:paraId="435D4606" w14:textId="77777777" w:rsidTr="000D5CE7">
        <w:trPr>
          <w:trHeight w:val="9629"/>
          <w:jc w:val="center"/>
        </w:trPr>
        <w:tc>
          <w:tcPr>
            <w:tcW w:w="10764" w:type="dxa"/>
          </w:tcPr>
          <w:p w14:paraId="3169CFFF" w14:textId="77777777" w:rsidR="008F56A6" w:rsidRPr="008E6F86" w:rsidRDefault="008F56A6" w:rsidP="000D5CE7">
            <w:pPr>
              <w:pStyle w:val="Header"/>
              <w:spacing w:before="60" w:after="60"/>
              <w:rPr>
                <w:rFonts w:asciiTheme="minorHAnsi" w:hAnsiTheme="minorHAnsi" w:cstheme="minorHAnsi"/>
                <w:sz w:val="22"/>
              </w:rPr>
            </w:pPr>
          </w:p>
        </w:tc>
      </w:tr>
    </w:tbl>
    <w:p w14:paraId="6C542C98" w14:textId="77777777" w:rsidR="008F56A6" w:rsidRPr="008E6F86" w:rsidRDefault="008F56A6" w:rsidP="008F56A6">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29EC455A" w:rsidR="0056030D" w:rsidRPr="00717327"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56678D86" w14:textId="77777777" w:rsidTr="000D5CE7">
        <w:trPr>
          <w:jc w:val="center"/>
        </w:trPr>
        <w:tc>
          <w:tcPr>
            <w:tcW w:w="3672" w:type="dxa"/>
            <w:vAlign w:val="center"/>
          </w:tcPr>
          <w:p w14:paraId="531AD5C9"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478863C0"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173C3C04" w14:textId="77777777" w:rsidTr="000D5CE7">
        <w:trPr>
          <w:jc w:val="center"/>
        </w:trPr>
        <w:tc>
          <w:tcPr>
            <w:tcW w:w="3672" w:type="dxa"/>
            <w:vAlign w:val="center"/>
          </w:tcPr>
          <w:p w14:paraId="5DAD202D"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55B837A9"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9EF9A61" w14:textId="77777777" w:rsidTr="000D5CE7">
        <w:trPr>
          <w:jc w:val="center"/>
        </w:trPr>
        <w:tc>
          <w:tcPr>
            <w:tcW w:w="3672" w:type="dxa"/>
            <w:vAlign w:val="center"/>
          </w:tcPr>
          <w:p w14:paraId="7CD73553"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6725A31E"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9422F15" w14:textId="77777777" w:rsidTr="000D5CE7">
        <w:trPr>
          <w:jc w:val="center"/>
        </w:trPr>
        <w:tc>
          <w:tcPr>
            <w:tcW w:w="3672" w:type="dxa"/>
            <w:vAlign w:val="center"/>
          </w:tcPr>
          <w:p w14:paraId="680244F7"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A1CADBE" w14:textId="77777777" w:rsidR="00EA624B" w:rsidRPr="00BB2374" w:rsidRDefault="00EA624B" w:rsidP="000D5CE7">
            <w:pPr>
              <w:pStyle w:val="Header"/>
              <w:spacing w:before="60" w:after="60"/>
              <w:rPr>
                <w:rFonts w:asciiTheme="minorHAnsi" w:hAnsiTheme="minorHAnsi" w:cstheme="minorHAnsi"/>
                <w:sz w:val="22"/>
              </w:rPr>
            </w:pPr>
          </w:p>
        </w:tc>
      </w:tr>
    </w:tbl>
    <w:p w14:paraId="7B152965" w14:textId="77777777" w:rsidR="00EA624B" w:rsidRPr="00BB2374" w:rsidRDefault="00EA624B" w:rsidP="00EA624B">
      <w:pPr>
        <w:rPr>
          <w:rFonts w:asciiTheme="minorHAnsi" w:hAnsiTheme="minorHAnsi" w:cstheme="minorHAnsi"/>
        </w:rPr>
      </w:pPr>
    </w:p>
    <w:p w14:paraId="75E1EFC4"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3FCDB39E" w14:textId="77777777" w:rsidTr="000D5CE7">
        <w:trPr>
          <w:jc w:val="center"/>
        </w:trPr>
        <w:tc>
          <w:tcPr>
            <w:tcW w:w="3672" w:type="dxa"/>
            <w:vAlign w:val="center"/>
          </w:tcPr>
          <w:p w14:paraId="77B81794"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6C6D7FD3"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5BC9003E" w14:textId="77777777" w:rsidTr="000D5CE7">
        <w:trPr>
          <w:jc w:val="center"/>
        </w:trPr>
        <w:tc>
          <w:tcPr>
            <w:tcW w:w="3672" w:type="dxa"/>
            <w:vAlign w:val="center"/>
          </w:tcPr>
          <w:p w14:paraId="517098E0"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67A5B97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E338C31" w14:textId="77777777" w:rsidTr="000D5CE7">
        <w:trPr>
          <w:jc w:val="center"/>
        </w:trPr>
        <w:tc>
          <w:tcPr>
            <w:tcW w:w="3672" w:type="dxa"/>
            <w:vAlign w:val="center"/>
          </w:tcPr>
          <w:p w14:paraId="491B279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1CA6FE6"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7942814" w14:textId="77777777" w:rsidTr="000D5CE7">
        <w:trPr>
          <w:jc w:val="center"/>
        </w:trPr>
        <w:tc>
          <w:tcPr>
            <w:tcW w:w="3672" w:type="dxa"/>
            <w:vAlign w:val="center"/>
          </w:tcPr>
          <w:p w14:paraId="5A961222" w14:textId="77777777" w:rsidR="00EA624B" w:rsidRPr="00BB2374" w:rsidRDefault="00EA624B" w:rsidP="000D5CE7">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4A42967D" w14:textId="77777777" w:rsidR="00EA624B" w:rsidRPr="00BB2374" w:rsidRDefault="00EA624B" w:rsidP="000D5CE7">
            <w:pPr>
              <w:pStyle w:val="Header"/>
              <w:spacing w:before="60" w:after="60"/>
              <w:rPr>
                <w:rFonts w:asciiTheme="minorHAnsi" w:hAnsiTheme="minorHAnsi" w:cstheme="minorHAnsi"/>
                <w:sz w:val="22"/>
              </w:rPr>
            </w:pPr>
          </w:p>
        </w:tc>
      </w:tr>
    </w:tbl>
    <w:p w14:paraId="09D26BF9" w14:textId="77777777" w:rsidR="00EA624B" w:rsidRPr="00BB2374" w:rsidRDefault="00EA624B" w:rsidP="00EA624B">
      <w:pPr>
        <w:rPr>
          <w:rFonts w:asciiTheme="minorHAnsi" w:hAnsiTheme="minorHAnsi" w:cstheme="minorHAnsi"/>
        </w:rPr>
      </w:pPr>
    </w:p>
    <w:p w14:paraId="6884E7BA"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44216F3F" w14:textId="77777777" w:rsidTr="000D5CE7">
        <w:trPr>
          <w:jc w:val="center"/>
        </w:trPr>
        <w:tc>
          <w:tcPr>
            <w:tcW w:w="3672" w:type="dxa"/>
            <w:vAlign w:val="center"/>
          </w:tcPr>
          <w:p w14:paraId="4DBAB438"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0EA0A688"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88A6B78" w14:textId="77777777" w:rsidTr="000D5CE7">
        <w:trPr>
          <w:jc w:val="center"/>
        </w:trPr>
        <w:tc>
          <w:tcPr>
            <w:tcW w:w="3672" w:type="dxa"/>
            <w:vAlign w:val="center"/>
          </w:tcPr>
          <w:p w14:paraId="51B5946F"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3E0C4A4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F3729E0" w14:textId="77777777" w:rsidTr="000D5CE7">
        <w:trPr>
          <w:jc w:val="center"/>
        </w:trPr>
        <w:tc>
          <w:tcPr>
            <w:tcW w:w="3672" w:type="dxa"/>
            <w:vAlign w:val="center"/>
          </w:tcPr>
          <w:p w14:paraId="7149C71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66797CB"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04EE7AD" w14:textId="77777777" w:rsidTr="000D5CE7">
        <w:trPr>
          <w:jc w:val="center"/>
        </w:trPr>
        <w:tc>
          <w:tcPr>
            <w:tcW w:w="3672" w:type="dxa"/>
            <w:vAlign w:val="center"/>
          </w:tcPr>
          <w:p w14:paraId="424E5C21"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53312B17" w14:textId="77777777" w:rsidR="00EA624B" w:rsidRPr="00BB2374" w:rsidRDefault="00EA624B" w:rsidP="000D5CE7">
            <w:pPr>
              <w:pStyle w:val="Header"/>
              <w:spacing w:before="60" w:after="60"/>
              <w:rPr>
                <w:rFonts w:asciiTheme="minorHAnsi" w:hAnsiTheme="minorHAnsi" w:cstheme="minorHAnsi"/>
                <w:sz w:val="22"/>
              </w:rPr>
            </w:pPr>
          </w:p>
        </w:tc>
      </w:tr>
    </w:tbl>
    <w:p w14:paraId="06D51801" w14:textId="2668E697" w:rsidR="00C2730D" w:rsidRDefault="00C2730D" w:rsidP="00C2730D">
      <w:pPr>
        <w:rPr>
          <w:rFonts w:asciiTheme="minorHAnsi" w:hAnsiTheme="minorHAnsi" w:cstheme="minorHAnsi"/>
        </w:rPr>
      </w:pPr>
    </w:p>
    <w:p w14:paraId="2162FB0F" w14:textId="66D8E077" w:rsidR="00EA624B" w:rsidRDefault="00EA624B">
      <w:pPr>
        <w:rPr>
          <w:rFonts w:asciiTheme="minorHAnsi" w:hAnsiTheme="minorHAnsi" w:cstheme="minorHAnsi"/>
        </w:rPr>
      </w:pPr>
      <w:r>
        <w:rPr>
          <w:rFonts w:asciiTheme="minorHAnsi" w:hAnsiTheme="minorHAnsi" w:cstheme="minorHAnsi"/>
        </w:rPr>
        <w:br w:type="page"/>
      </w:r>
    </w:p>
    <w:p w14:paraId="7FFB343B" w14:textId="1C81CE5B" w:rsidR="00EA624B" w:rsidRPr="00717327" w:rsidRDefault="00EA624B" w:rsidP="00EA624B">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REVIEWER INFORMATION</w:t>
      </w:r>
      <w:r w:rsidR="00197AED">
        <w:rPr>
          <w:rFonts w:ascii="Corbel" w:eastAsia="SimSun" w:hAnsi="Corbel" w:cs="Tahoma"/>
          <w:caps/>
          <w:color w:val="FFFFFF"/>
          <w:spacing w:val="15"/>
          <w:sz w:val="22"/>
          <w:szCs w:val="22"/>
          <w:lang w:eastAsia="ja-JP"/>
        </w:rPr>
        <w:t xml:space="preserve"> (OPTIONAL)</w:t>
      </w:r>
    </w:p>
    <w:p w14:paraId="29282E51" w14:textId="77777777" w:rsidR="00EA624B" w:rsidRPr="008E6F86" w:rsidRDefault="00EA624B" w:rsidP="00C2730D">
      <w:pPr>
        <w:rPr>
          <w:rFonts w:asciiTheme="minorHAnsi" w:hAnsiTheme="minorHAnsi" w:cstheme="minorHAnsi"/>
        </w:rPr>
      </w:pPr>
    </w:p>
    <w:p w14:paraId="72BEFA7C" w14:textId="1AA6F9B9"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r>
        <w:rPr>
          <w:rFonts w:asciiTheme="minorHAnsi" w:hAnsiTheme="minorHAnsi" w:cstheme="minorHAnsi"/>
          <w:b/>
          <w:sz w:val="22"/>
        </w:rPr>
        <w:t xml:space="preserve">  Do </w:t>
      </w:r>
      <w:r w:rsidRPr="00873D77">
        <w:rPr>
          <w:rFonts w:asciiTheme="minorHAnsi" w:hAnsiTheme="minorHAnsi" w:cstheme="minorHAnsi"/>
          <w:b/>
          <w:sz w:val="22"/>
          <w:u w:val="single"/>
        </w:rPr>
        <w:t>not</w:t>
      </w:r>
      <w:r>
        <w:rPr>
          <w:rFonts w:asciiTheme="minorHAnsi" w:hAnsiTheme="minorHAnsi" w:cstheme="minorHAnsi"/>
          <w:b/>
          <w:sz w:val="22"/>
        </w:rPr>
        <w:t xml:space="preserve"> list names of individuals.</w:t>
      </w:r>
    </w:p>
    <w:p w14:paraId="239C6E4B" w14:textId="77777777" w:rsidR="00873D77" w:rsidRDefault="00873D77" w:rsidP="00873D77">
      <w:pPr>
        <w:rPr>
          <w:rFonts w:asciiTheme="minorHAnsi" w:hAnsiTheme="minorHAnsi" w:cstheme="minorHAnsi"/>
          <w:sz w:val="22"/>
        </w:rPr>
      </w:pPr>
    </w:p>
    <w:p w14:paraId="434007D7" w14:textId="77777777" w:rsidR="00873D77" w:rsidRDefault="00873D77" w:rsidP="00873D77">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0A799FB8"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6F11CCC"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AEABED7"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3AA7F3FB" w14:textId="77777777" w:rsidR="00873D77" w:rsidRPr="00C12099"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847AEA9" w14:textId="77777777" w:rsidR="00873D77" w:rsidRDefault="00873D77" w:rsidP="00873D77">
      <w:pPr>
        <w:rPr>
          <w:rFonts w:asciiTheme="minorHAnsi" w:hAnsiTheme="minorHAnsi" w:cstheme="minorHAnsi"/>
          <w:sz w:val="22"/>
        </w:rPr>
      </w:pPr>
    </w:p>
    <w:p w14:paraId="5104785D" w14:textId="77777777" w:rsidR="00873D77" w:rsidRDefault="00873D77" w:rsidP="00873D77">
      <w:pPr>
        <w:rPr>
          <w:rFonts w:asciiTheme="minorHAnsi" w:hAnsiTheme="minorHAnsi" w:cstheme="minorHAnsi"/>
          <w:sz w:val="22"/>
        </w:rPr>
      </w:pPr>
    </w:p>
    <w:p w14:paraId="338A6200" w14:textId="77777777" w:rsidR="00873D77" w:rsidRDefault="00873D77" w:rsidP="00873D77">
      <w:pPr>
        <w:rPr>
          <w:rFonts w:asciiTheme="minorHAnsi" w:hAnsiTheme="minorHAnsi" w:cstheme="minorHAnsi"/>
          <w:sz w:val="22"/>
        </w:rPr>
      </w:pPr>
    </w:p>
    <w:p w14:paraId="5EDE6826" w14:textId="77777777"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below</w:t>
      </w:r>
      <w:r>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154E64F4" w14:textId="77777777" w:rsidR="00873D77" w:rsidRDefault="00873D77" w:rsidP="00873D77">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873D77" w:rsidRPr="00FB1C3E" w14:paraId="433051A5" w14:textId="77777777" w:rsidTr="000D5CE7">
        <w:tc>
          <w:tcPr>
            <w:tcW w:w="2425" w:type="dxa"/>
            <w:tcBorders>
              <w:top w:val="nil"/>
              <w:left w:val="nil"/>
              <w:right w:val="nil"/>
            </w:tcBorders>
          </w:tcPr>
          <w:p w14:paraId="7B83B4B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06B9972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18E924AA"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JUSTIFICATION</w:t>
            </w:r>
          </w:p>
        </w:tc>
      </w:tr>
      <w:tr w:rsidR="00873D77" w14:paraId="7610F27D" w14:textId="77777777" w:rsidTr="000D5CE7">
        <w:tc>
          <w:tcPr>
            <w:tcW w:w="2425" w:type="dxa"/>
          </w:tcPr>
          <w:p w14:paraId="2FB8F026" w14:textId="77777777" w:rsidR="00873D77" w:rsidRDefault="00873D77" w:rsidP="000D5CE7">
            <w:pPr>
              <w:rPr>
                <w:rFonts w:asciiTheme="minorHAnsi" w:hAnsiTheme="minorHAnsi" w:cstheme="minorHAnsi"/>
                <w:sz w:val="22"/>
              </w:rPr>
            </w:pPr>
          </w:p>
        </w:tc>
        <w:tc>
          <w:tcPr>
            <w:tcW w:w="3060" w:type="dxa"/>
          </w:tcPr>
          <w:p w14:paraId="64E1A709" w14:textId="77777777" w:rsidR="00873D77" w:rsidRDefault="00873D77" w:rsidP="000D5CE7">
            <w:pPr>
              <w:rPr>
                <w:rFonts w:asciiTheme="minorHAnsi" w:hAnsiTheme="minorHAnsi" w:cstheme="minorHAnsi"/>
                <w:sz w:val="22"/>
              </w:rPr>
            </w:pPr>
          </w:p>
        </w:tc>
        <w:tc>
          <w:tcPr>
            <w:tcW w:w="5305" w:type="dxa"/>
          </w:tcPr>
          <w:p w14:paraId="3FD1FE2E" w14:textId="77777777" w:rsidR="00873D77" w:rsidRDefault="00873D77" w:rsidP="000D5CE7">
            <w:pPr>
              <w:rPr>
                <w:rFonts w:asciiTheme="minorHAnsi" w:hAnsiTheme="minorHAnsi" w:cstheme="minorHAnsi"/>
                <w:sz w:val="22"/>
              </w:rPr>
            </w:pPr>
          </w:p>
        </w:tc>
      </w:tr>
      <w:tr w:rsidR="00873D77" w14:paraId="1E0981DB" w14:textId="77777777" w:rsidTr="000D5CE7">
        <w:tc>
          <w:tcPr>
            <w:tcW w:w="2425" w:type="dxa"/>
          </w:tcPr>
          <w:p w14:paraId="0333A611" w14:textId="77777777" w:rsidR="00873D77" w:rsidRDefault="00873D77" w:rsidP="000D5CE7">
            <w:pPr>
              <w:rPr>
                <w:rFonts w:asciiTheme="minorHAnsi" w:hAnsiTheme="minorHAnsi" w:cstheme="minorHAnsi"/>
                <w:sz w:val="22"/>
              </w:rPr>
            </w:pPr>
          </w:p>
        </w:tc>
        <w:tc>
          <w:tcPr>
            <w:tcW w:w="3060" w:type="dxa"/>
          </w:tcPr>
          <w:p w14:paraId="6F768901" w14:textId="77777777" w:rsidR="00873D77" w:rsidRDefault="00873D77" w:rsidP="000D5CE7">
            <w:pPr>
              <w:rPr>
                <w:rFonts w:asciiTheme="minorHAnsi" w:hAnsiTheme="minorHAnsi" w:cstheme="minorHAnsi"/>
                <w:sz w:val="22"/>
              </w:rPr>
            </w:pPr>
          </w:p>
        </w:tc>
        <w:tc>
          <w:tcPr>
            <w:tcW w:w="5305" w:type="dxa"/>
          </w:tcPr>
          <w:p w14:paraId="3172D95D" w14:textId="77777777" w:rsidR="00873D77" w:rsidRDefault="00873D77" w:rsidP="000D5CE7">
            <w:pPr>
              <w:rPr>
                <w:rFonts w:asciiTheme="minorHAnsi" w:hAnsiTheme="minorHAnsi" w:cstheme="minorHAnsi"/>
                <w:sz w:val="22"/>
              </w:rPr>
            </w:pPr>
          </w:p>
        </w:tc>
      </w:tr>
      <w:tr w:rsidR="00873D77" w14:paraId="37C10180" w14:textId="77777777" w:rsidTr="000D5CE7">
        <w:tc>
          <w:tcPr>
            <w:tcW w:w="2425" w:type="dxa"/>
          </w:tcPr>
          <w:p w14:paraId="6DC76375" w14:textId="77777777" w:rsidR="00873D77" w:rsidRDefault="00873D77" w:rsidP="000D5CE7">
            <w:pPr>
              <w:rPr>
                <w:rFonts w:asciiTheme="minorHAnsi" w:hAnsiTheme="minorHAnsi" w:cstheme="minorHAnsi"/>
                <w:sz w:val="22"/>
              </w:rPr>
            </w:pPr>
          </w:p>
        </w:tc>
        <w:tc>
          <w:tcPr>
            <w:tcW w:w="3060" w:type="dxa"/>
          </w:tcPr>
          <w:p w14:paraId="153F627D" w14:textId="77777777" w:rsidR="00873D77" w:rsidRDefault="00873D77" w:rsidP="000D5CE7">
            <w:pPr>
              <w:rPr>
                <w:rFonts w:asciiTheme="minorHAnsi" w:hAnsiTheme="minorHAnsi" w:cstheme="minorHAnsi"/>
                <w:sz w:val="22"/>
              </w:rPr>
            </w:pPr>
          </w:p>
        </w:tc>
        <w:tc>
          <w:tcPr>
            <w:tcW w:w="5305" w:type="dxa"/>
          </w:tcPr>
          <w:p w14:paraId="3BB206F0" w14:textId="77777777" w:rsidR="00873D77" w:rsidRDefault="00873D77" w:rsidP="000D5CE7">
            <w:pPr>
              <w:rPr>
                <w:rFonts w:asciiTheme="minorHAnsi" w:hAnsiTheme="minorHAnsi" w:cstheme="minorHAnsi"/>
                <w:sz w:val="22"/>
              </w:rPr>
            </w:pPr>
          </w:p>
        </w:tc>
      </w:tr>
      <w:tr w:rsidR="00873D77" w14:paraId="329C2E98" w14:textId="77777777" w:rsidTr="000D5CE7">
        <w:tc>
          <w:tcPr>
            <w:tcW w:w="2425" w:type="dxa"/>
          </w:tcPr>
          <w:p w14:paraId="02635CF3" w14:textId="77777777" w:rsidR="00873D77" w:rsidRDefault="00873D77" w:rsidP="000D5CE7">
            <w:pPr>
              <w:rPr>
                <w:rFonts w:asciiTheme="minorHAnsi" w:hAnsiTheme="minorHAnsi" w:cstheme="minorHAnsi"/>
                <w:sz w:val="22"/>
              </w:rPr>
            </w:pPr>
          </w:p>
        </w:tc>
        <w:tc>
          <w:tcPr>
            <w:tcW w:w="3060" w:type="dxa"/>
          </w:tcPr>
          <w:p w14:paraId="38F19AC3" w14:textId="77777777" w:rsidR="00873D77" w:rsidRDefault="00873D77" w:rsidP="000D5CE7">
            <w:pPr>
              <w:rPr>
                <w:rFonts w:asciiTheme="minorHAnsi" w:hAnsiTheme="minorHAnsi" w:cstheme="minorHAnsi"/>
                <w:sz w:val="22"/>
              </w:rPr>
            </w:pPr>
          </w:p>
        </w:tc>
        <w:tc>
          <w:tcPr>
            <w:tcW w:w="5305" w:type="dxa"/>
          </w:tcPr>
          <w:p w14:paraId="27CB056F" w14:textId="77777777" w:rsidR="00873D77" w:rsidRDefault="00873D77" w:rsidP="000D5CE7">
            <w:pPr>
              <w:rPr>
                <w:rFonts w:asciiTheme="minorHAnsi" w:hAnsiTheme="minorHAnsi" w:cstheme="minorHAnsi"/>
                <w:sz w:val="22"/>
              </w:rPr>
            </w:pPr>
          </w:p>
        </w:tc>
      </w:tr>
    </w:tbl>
    <w:p w14:paraId="2CB44AB2" w14:textId="77777777" w:rsidR="00873D77" w:rsidRPr="000865EC" w:rsidRDefault="00873D77" w:rsidP="00873D77">
      <w:pPr>
        <w:rPr>
          <w:rFonts w:asciiTheme="minorHAnsi" w:hAnsiTheme="minorHAnsi" w:cstheme="minorHAnsi"/>
          <w:sz w:val="22"/>
        </w:rPr>
      </w:pPr>
    </w:p>
    <w:p w14:paraId="69B48779" w14:textId="3313B51E" w:rsidR="002E021D" w:rsidRPr="00717327" w:rsidRDefault="002E021D" w:rsidP="002E021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application checklist</w:t>
      </w:r>
    </w:p>
    <w:p w14:paraId="1BA26176" w14:textId="77777777" w:rsidR="00873D77" w:rsidRDefault="00873D77" w:rsidP="00873D77">
      <w:pPr>
        <w:rPr>
          <w:rFonts w:asciiTheme="minorHAnsi" w:hAnsiTheme="minorHAnsi" w:cstheme="minorHAnsi"/>
          <w:sz w:val="22"/>
        </w:rPr>
      </w:pPr>
    </w:p>
    <w:p w14:paraId="4D3A8117" w14:textId="1AC441CF" w:rsidR="002E021D" w:rsidRPr="00613E76" w:rsidRDefault="002E021D" w:rsidP="002E021D">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007F5F8E">
        <w:rPr>
          <w:rFonts w:asciiTheme="minorHAnsi" w:hAnsiTheme="minorHAnsi" w:cstheme="minorHAnsi"/>
          <w:b/>
          <w:sz w:val="22"/>
        </w:rPr>
        <w:t>June 18</w:t>
      </w:r>
      <w:r w:rsidRPr="00DF6D08">
        <w:rPr>
          <w:rFonts w:asciiTheme="minorHAnsi" w:hAnsiTheme="minorHAnsi" w:cstheme="minorHAnsi"/>
          <w:b/>
          <w:sz w:val="22"/>
        </w:rPr>
        <w:t>, 201</w:t>
      </w:r>
      <w:r w:rsidR="007F5F8E">
        <w:rPr>
          <w:rFonts w:asciiTheme="minorHAnsi" w:hAnsiTheme="minorHAnsi" w:cstheme="minorHAnsi"/>
          <w:b/>
          <w:sz w:val="22"/>
        </w:rPr>
        <w:t>9</w:t>
      </w:r>
      <w:r w:rsidRPr="00DF6D08">
        <w:rPr>
          <w:rFonts w:asciiTheme="minorHAnsi" w:hAnsiTheme="minorHAnsi" w:cstheme="minorHAnsi"/>
          <w:b/>
          <w:sz w:val="22"/>
        </w:rPr>
        <w:t xml:space="preserve"> (11:59 pm ET)</w:t>
      </w:r>
    </w:p>
    <w:p w14:paraId="58772466" w14:textId="77777777" w:rsidR="002E021D" w:rsidRDefault="002E021D" w:rsidP="002E021D">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2E021D" w14:paraId="21D20CA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6DBC3D1C" w14:textId="77777777" w:rsidR="002E021D" w:rsidRPr="000D5759"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(page 3)</w:t>
            </w:r>
          </w:p>
        </w:tc>
        <w:tc>
          <w:tcPr>
            <w:tcW w:w="1265" w:type="dxa"/>
            <w:tcBorders>
              <w:top w:val="single" w:sz="6" w:space="0" w:color="auto"/>
              <w:left w:val="single" w:sz="6" w:space="0" w:color="auto"/>
              <w:bottom w:val="single" w:sz="6" w:space="0" w:color="auto"/>
              <w:right w:val="single" w:sz="6" w:space="0" w:color="auto"/>
            </w:tcBorders>
          </w:tcPr>
          <w:p w14:paraId="69815621" w14:textId="77777777" w:rsidR="002E021D" w:rsidRPr="005A21D0" w:rsidRDefault="002E021D" w:rsidP="000D5CE7">
            <w:pPr>
              <w:pStyle w:val="Header"/>
              <w:spacing w:before="60" w:after="60"/>
              <w:jc w:val="center"/>
              <w:rPr>
                <w:rFonts w:asciiTheme="minorHAnsi" w:hAnsiTheme="minorHAnsi"/>
                <w:sz w:val="22"/>
              </w:rPr>
            </w:pPr>
          </w:p>
        </w:tc>
      </w:tr>
      <w:tr w:rsidR="002E021D" w14:paraId="1E04F473"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23D16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(templates provided on pages 4-</w:t>
            </w:r>
            <w:r w:rsidRPr="008E6F86">
              <w:rPr>
                <w:rFonts w:asciiTheme="minorHAnsi" w:hAnsiTheme="minorHAnsi" w:cstheme="minorHAnsi"/>
                <w:sz w:val="22"/>
              </w:rPr>
              <w:t>5)</w:t>
            </w:r>
          </w:p>
        </w:tc>
        <w:tc>
          <w:tcPr>
            <w:tcW w:w="1265" w:type="dxa"/>
            <w:tcBorders>
              <w:top w:val="single" w:sz="6" w:space="0" w:color="auto"/>
              <w:left w:val="single" w:sz="6" w:space="0" w:color="auto"/>
              <w:bottom w:val="single" w:sz="6" w:space="0" w:color="auto"/>
              <w:right w:val="single" w:sz="6" w:space="0" w:color="auto"/>
            </w:tcBorders>
          </w:tcPr>
          <w:p w14:paraId="4C9F802C" w14:textId="77777777" w:rsidR="002E021D" w:rsidRPr="005A21D0" w:rsidRDefault="002E021D" w:rsidP="000D5CE7">
            <w:pPr>
              <w:pStyle w:val="Header"/>
              <w:spacing w:before="60" w:after="60"/>
              <w:jc w:val="center"/>
              <w:rPr>
                <w:rFonts w:asciiTheme="minorHAnsi" w:hAnsiTheme="minorHAnsi"/>
                <w:sz w:val="22"/>
              </w:rPr>
            </w:pPr>
          </w:p>
        </w:tc>
      </w:tr>
      <w:tr w:rsidR="002E021D" w14:paraId="718AC3D1"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F2298CC"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(page 6)</w:t>
            </w:r>
          </w:p>
        </w:tc>
        <w:tc>
          <w:tcPr>
            <w:tcW w:w="1265" w:type="dxa"/>
            <w:tcBorders>
              <w:top w:val="single" w:sz="6" w:space="0" w:color="auto"/>
              <w:left w:val="single" w:sz="6" w:space="0" w:color="auto"/>
              <w:bottom w:val="single" w:sz="6" w:space="0" w:color="auto"/>
              <w:right w:val="single" w:sz="6" w:space="0" w:color="auto"/>
            </w:tcBorders>
          </w:tcPr>
          <w:p w14:paraId="2D4CACB7" w14:textId="77777777" w:rsidR="002E021D" w:rsidRPr="005A21D0" w:rsidRDefault="002E021D" w:rsidP="000D5CE7">
            <w:pPr>
              <w:pStyle w:val="Header"/>
              <w:spacing w:before="60" w:after="60"/>
              <w:jc w:val="center"/>
              <w:rPr>
                <w:rFonts w:asciiTheme="minorHAnsi" w:hAnsiTheme="minorHAnsi"/>
                <w:sz w:val="22"/>
              </w:rPr>
            </w:pPr>
          </w:p>
        </w:tc>
      </w:tr>
      <w:tr w:rsidR="002E021D" w14:paraId="39451B13"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38712DF" w14:textId="77777777" w:rsidR="002E021D" w:rsidRPr="00EA4FCF"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(page 7)</w:t>
            </w:r>
          </w:p>
        </w:tc>
        <w:tc>
          <w:tcPr>
            <w:tcW w:w="1265" w:type="dxa"/>
            <w:tcBorders>
              <w:top w:val="single" w:sz="6" w:space="0" w:color="auto"/>
              <w:left w:val="single" w:sz="6" w:space="0" w:color="auto"/>
              <w:bottom w:val="single" w:sz="6" w:space="0" w:color="auto"/>
              <w:right w:val="single" w:sz="6" w:space="0" w:color="auto"/>
            </w:tcBorders>
          </w:tcPr>
          <w:p w14:paraId="1FEBEF39" w14:textId="77777777" w:rsidR="002E021D" w:rsidRPr="005A21D0" w:rsidRDefault="002E021D" w:rsidP="000D5CE7">
            <w:pPr>
              <w:pStyle w:val="Header"/>
              <w:spacing w:before="60" w:after="60"/>
              <w:jc w:val="center"/>
              <w:rPr>
                <w:rFonts w:asciiTheme="minorHAnsi" w:hAnsiTheme="minorHAnsi"/>
                <w:sz w:val="22"/>
              </w:rPr>
            </w:pPr>
          </w:p>
        </w:tc>
      </w:tr>
      <w:tr w:rsidR="002E021D" w14:paraId="7B09A44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2B2C78AD"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41E5758" w14:textId="77777777" w:rsidR="002E021D" w:rsidRPr="005A21D0" w:rsidRDefault="002E021D" w:rsidP="000D5CE7">
            <w:pPr>
              <w:pStyle w:val="Header"/>
              <w:spacing w:before="60" w:after="60"/>
              <w:jc w:val="center"/>
              <w:rPr>
                <w:rFonts w:asciiTheme="minorHAnsi" w:hAnsiTheme="minorHAnsi"/>
                <w:sz w:val="22"/>
              </w:rPr>
            </w:pPr>
          </w:p>
        </w:tc>
      </w:tr>
      <w:tr w:rsidR="002E021D" w14:paraId="39A8DA1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3BF04B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0C97E13F" w14:textId="77777777" w:rsidR="002E021D" w:rsidRPr="005A21D0" w:rsidRDefault="002E021D" w:rsidP="000D5CE7">
            <w:pPr>
              <w:pStyle w:val="Header"/>
              <w:spacing w:before="60" w:after="60"/>
              <w:jc w:val="center"/>
              <w:rPr>
                <w:rFonts w:asciiTheme="minorHAnsi" w:hAnsiTheme="minorHAnsi"/>
                <w:sz w:val="22"/>
              </w:rPr>
            </w:pPr>
          </w:p>
        </w:tc>
      </w:tr>
      <w:tr w:rsidR="002E021D" w14:paraId="4246E6C0"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DC3AB01"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7684087F" w14:textId="77777777" w:rsidR="002E021D" w:rsidRPr="005A21D0" w:rsidRDefault="002E021D" w:rsidP="000D5CE7">
            <w:pPr>
              <w:pStyle w:val="Header"/>
              <w:spacing w:before="60" w:after="60"/>
              <w:jc w:val="center"/>
              <w:rPr>
                <w:rFonts w:asciiTheme="minorHAnsi" w:hAnsiTheme="minorHAnsi"/>
                <w:sz w:val="22"/>
              </w:rPr>
            </w:pPr>
          </w:p>
        </w:tc>
      </w:tr>
      <w:tr w:rsidR="002E021D" w14:paraId="0127353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50F1BE8" w14:textId="00E546A7" w:rsidR="002E021D" w:rsidRPr="008E6F86" w:rsidRDefault="002E021D" w:rsidP="00D96BF8">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w:t>
            </w:r>
            <w:r w:rsidR="00D96BF8">
              <w:rPr>
                <w:rFonts w:asciiTheme="minorHAnsi" w:hAnsiTheme="minorHAnsi" w:cstheme="minorHAnsi"/>
                <w:b/>
                <w:sz w:val="22"/>
              </w:rPr>
              <w:t>this</w:t>
            </w:r>
            <w:r w:rsidRPr="008E6F86">
              <w:rPr>
                <w:rFonts w:asciiTheme="minorHAnsi" w:hAnsiTheme="minorHAnsi" w:cstheme="minorHAnsi"/>
                <w:b/>
                <w:sz w:val="22"/>
              </w:rPr>
              <w:t xml:space="preserve"> funding is essential </w:t>
            </w:r>
          </w:p>
        </w:tc>
        <w:tc>
          <w:tcPr>
            <w:tcW w:w="1265" w:type="dxa"/>
            <w:tcBorders>
              <w:top w:val="single" w:sz="6" w:space="0" w:color="auto"/>
              <w:left w:val="single" w:sz="6" w:space="0" w:color="auto"/>
              <w:bottom w:val="single" w:sz="6" w:space="0" w:color="auto"/>
              <w:right w:val="single" w:sz="6" w:space="0" w:color="auto"/>
            </w:tcBorders>
          </w:tcPr>
          <w:p w14:paraId="1FAE6A0D" w14:textId="77777777" w:rsidR="002E021D" w:rsidRPr="005A21D0" w:rsidRDefault="002E021D" w:rsidP="000D5CE7">
            <w:pPr>
              <w:pStyle w:val="Header"/>
              <w:spacing w:before="60" w:after="60"/>
              <w:jc w:val="center"/>
              <w:rPr>
                <w:rFonts w:asciiTheme="minorHAnsi" w:hAnsiTheme="minorHAnsi"/>
                <w:sz w:val="22"/>
              </w:rPr>
            </w:pPr>
          </w:p>
        </w:tc>
      </w:tr>
    </w:tbl>
    <w:p w14:paraId="583227B2" w14:textId="77777777" w:rsidR="002E021D" w:rsidRDefault="002E021D" w:rsidP="002E021D">
      <w:pPr>
        <w:rPr>
          <w:rFonts w:asciiTheme="minorHAnsi" w:hAnsiTheme="minorHAnsi" w:cstheme="minorHAnsi"/>
        </w:rPr>
      </w:pPr>
    </w:p>
    <w:p w14:paraId="1729BCE5" w14:textId="77777777" w:rsidR="002E021D" w:rsidRDefault="002E021D" w:rsidP="002E021D">
      <w:pPr>
        <w:rPr>
          <w:rFonts w:asciiTheme="minorHAnsi" w:hAnsiTheme="minorHAnsi" w:cstheme="minorHAnsi"/>
        </w:rPr>
      </w:pPr>
    </w:p>
    <w:p w14:paraId="477E7966" w14:textId="77777777" w:rsidR="00C9159B" w:rsidRPr="00456289" w:rsidRDefault="00C2730D" w:rsidP="008E6F86">
      <w:pPr>
        <w:rPr>
          <w:rFonts w:ascii="Arial" w:hAnsi="Arial" w:cs="Arial"/>
          <w:b/>
        </w:rPr>
      </w:pPr>
      <w:r w:rsidRPr="008E6F86">
        <w:rPr>
          <w:rFonts w:asciiTheme="minorHAnsi" w:hAnsiTheme="minorHAnsi" w:cstheme="minorHAnsi"/>
          <w:b/>
        </w:rPr>
        <w:t xml:space="preserve">To receive notification of future funding opportunities through NORD, </w:t>
      </w:r>
      <w:r w:rsidR="008266F3" w:rsidRPr="008E6F86">
        <w:rPr>
          <w:rFonts w:asciiTheme="minorHAnsi" w:hAnsiTheme="minorHAnsi" w:cstheme="minorHAnsi"/>
          <w:b/>
        </w:rPr>
        <w:t>send email address to</w:t>
      </w:r>
      <w:r w:rsidRPr="008E6F86">
        <w:rPr>
          <w:rFonts w:asciiTheme="minorHAnsi" w:hAnsiTheme="minorHAnsi" w:cstheme="minorHAnsi"/>
          <w:b/>
        </w:rPr>
        <w:t xml:space="preserve">: </w:t>
      </w:r>
      <w:hyperlink r:id="rId8" w:history="1">
        <w:r w:rsidR="00225D46" w:rsidRPr="008E6F86">
          <w:rPr>
            <w:rStyle w:val="Hyperlink"/>
            <w:rFonts w:asciiTheme="minorHAnsi" w:hAnsiTheme="minorHAnsi" w:cstheme="minorHAnsi"/>
            <w:b/>
          </w:rPr>
          <w:t>research@rarediseases.org</w:t>
        </w:r>
      </w:hyperlink>
      <w:r w:rsidR="00225D46" w:rsidRPr="00456289">
        <w:rPr>
          <w:rFonts w:ascii="Arial" w:hAnsi="Arial" w:cs="Arial"/>
          <w:b/>
        </w:rPr>
        <w:t xml:space="preserve"> </w:t>
      </w:r>
    </w:p>
    <w:sectPr w:rsidR="00C9159B" w:rsidRPr="00456289" w:rsidSect="004E7F4D">
      <w:headerReference w:type="default" r:id="rId9"/>
      <w:footerReference w:type="default" r:id="rId10"/>
      <w:headerReference w:type="first" r:id="rId11"/>
      <w:footerReference w:type="first" r:id="rId12"/>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AC49" w14:textId="77777777" w:rsidR="00936BB1" w:rsidRDefault="00936BB1">
      <w:r>
        <w:separator/>
      </w:r>
    </w:p>
  </w:endnote>
  <w:endnote w:type="continuationSeparator" w:id="0">
    <w:p w14:paraId="63CFDB75" w14:textId="77777777" w:rsidR="00936BB1" w:rsidRDefault="0093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6AC18479"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6A7944">
                            <w:rPr>
                              <w:rFonts w:ascii="Calibri" w:hAnsi="Calibri" w:cs="Calibri"/>
                              <w:b/>
                              <w:color w:val="FC4C02"/>
                              <w:sz w:val="22"/>
                            </w:rPr>
                            <w:t>APPENDIX CANCER AND PSEUDOMYXOMA PERITONEI</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1" w:history="1">
                            <w:r w:rsidRPr="00876893">
                              <w:rPr>
                                <w:rStyle w:val="Hyperlink"/>
                                <w:rFonts w:ascii="Calibri" w:hAnsi="Calibri" w:cs="Calibri"/>
                                <w:sz w:val="22"/>
                              </w:rPr>
                              <w:t>research@rarediseases.org</w:t>
                            </w:r>
                          </w:hyperlink>
                        </w:p>
                        <w:p w14:paraId="49EC59B1" w14:textId="08AFADAE"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6A7944">
                            <w:rPr>
                              <w:rFonts w:ascii="Arial" w:hAnsi="Arial"/>
                              <w:i/>
                              <w:noProof/>
                              <w:sz w:val="18"/>
                            </w:rPr>
                            <w:t>3</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6A7944">
                            <w:rPr>
                              <w:rFonts w:ascii="Arial" w:hAnsi="Arial"/>
                              <w:i/>
                              <w:noProof/>
                              <w:sz w:val="18"/>
                            </w:rPr>
                            <w:t>7</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6AC18479"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6A7944">
                      <w:rPr>
                        <w:rFonts w:ascii="Calibri" w:hAnsi="Calibri" w:cs="Calibri"/>
                        <w:b/>
                        <w:color w:val="FC4C02"/>
                        <w:sz w:val="22"/>
                      </w:rPr>
                      <w:t>APPENDIX CANCER AND PSEUDOMYXOMA PERITONEI</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2" w:history="1">
                      <w:r w:rsidRPr="00876893">
                        <w:rPr>
                          <w:rStyle w:val="Hyperlink"/>
                          <w:rFonts w:ascii="Calibri" w:hAnsi="Calibri" w:cs="Calibri"/>
                          <w:sz w:val="22"/>
                        </w:rPr>
                        <w:t>research@rarediseases.org</w:t>
                      </w:r>
                    </w:hyperlink>
                  </w:p>
                  <w:p w14:paraId="49EC59B1" w14:textId="08AFADAE"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6A7944">
                      <w:rPr>
                        <w:rFonts w:ascii="Arial" w:hAnsi="Arial"/>
                        <w:i/>
                        <w:noProof/>
                        <w:sz w:val="18"/>
                      </w:rPr>
                      <w:t>3</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6A7944">
                      <w:rPr>
                        <w:rFonts w:ascii="Arial" w:hAnsi="Arial"/>
                        <w:i/>
                        <w:noProof/>
                        <w:sz w:val="18"/>
                      </w:rPr>
                      <w:t>7</w:t>
                    </w:r>
                    <w:r w:rsidRPr="00E36CC1">
                      <w:rPr>
                        <w:rFonts w:ascii="Arial" w:hAnsi="Arial"/>
                        <w:i/>
                        <w:sz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6DEA3A87" w:rsidR="008E6F86" w:rsidRPr="004E7F4D" w:rsidRDefault="00B542BF" w:rsidP="008E6F86">
                          <w:pPr>
                            <w:jc w:val="center"/>
                            <w:rPr>
                              <w:rFonts w:ascii="Calibri" w:hAnsi="Calibri" w:cs="Calibri"/>
                              <w:b/>
                              <w:color w:val="FC4C02"/>
                              <w:sz w:val="22"/>
                            </w:rPr>
                          </w:pPr>
                          <w:r w:rsidRPr="00425292">
                            <w:rPr>
                              <w:rFonts w:ascii="Calibri" w:hAnsi="Calibri" w:cs="Calibri"/>
                              <w:b/>
                              <w:color w:val="FC4C02"/>
                              <w:sz w:val="22"/>
                            </w:rPr>
                            <w:t xml:space="preserve">NORD </w:t>
                          </w:r>
                          <w:r w:rsidR="008E6F86" w:rsidRPr="00425292">
                            <w:rPr>
                              <w:rFonts w:ascii="Calibri" w:hAnsi="Calibri" w:cs="Calibri"/>
                              <w:b/>
                              <w:color w:val="FC4C02"/>
                              <w:sz w:val="22"/>
                            </w:rPr>
                            <w:t>REQUE</w:t>
                          </w:r>
                          <w:r w:rsidR="00F84FF3" w:rsidRPr="00425292">
                            <w:rPr>
                              <w:rFonts w:ascii="Calibri" w:hAnsi="Calibri" w:cs="Calibri"/>
                              <w:b/>
                              <w:color w:val="FC4C02"/>
                              <w:sz w:val="22"/>
                            </w:rPr>
                            <w:t xml:space="preserve">ST FOR PROPOSALS: </w:t>
                          </w:r>
                          <w:r w:rsidR="006A7944">
                            <w:rPr>
                              <w:rFonts w:ascii="Calibri" w:hAnsi="Calibri" w:cs="Calibri"/>
                              <w:b/>
                              <w:color w:val="FC4C02"/>
                              <w:sz w:val="22"/>
                            </w:rPr>
                            <w:t>APPENDIX CANCER AND PSEUDOMYXOMA PERITONEI</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6DEA3A87" w:rsidR="008E6F86" w:rsidRPr="004E7F4D" w:rsidRDefault="00B542BF" w:rsidP="008E6F86">
                    <w:pPr>
                      <w:jc w:val="center"/>
                      <w:rPr>
                        <w:rFonts w:ascii="Calibri" w:hAnsi="Calibri" w:cs="Calibri"/>
                        <w:b/>
                        <w:color w:val="FC4C02"/>
                        <w:sz w:val="22"/>
                      </w:rPr>
                    </w:pPr>
                    <w:r w:rsidRPr="00425292">
                      <w:rPr>
                        <w:rFonts w:ascii="Calibri" w:hAnsi="Calibri" w:cs="Calibri"/>
                        <w:b/>
                        <w:color w:val="FC4C02"/>
                        <w:sz w:val="22"/>
                      </w:rPr>
                      <w:t xml:space="preserve">NORD </w:t>
                    </w:r>
                    <w:r w:rsidR="008E6F86" w:rsidRPr="00425292">
                      <w:rPr>
                        <w:rFonts w:ascii="Calibri" w:hAnsi="Calibri" w:cs="Calibri"/>
                        <w:b/>
                        <w:color w:val="FC4C02"/>
                        <w:sz w:val="22"/>
                      </w:rPr>
                      <w:t>REQUE</w:t>
                    </w:r>
                    <w:r w:rsidR="00F84FF3" w:rsidRPr="00425292">
                      <w:rPr>
                        <w:rFonts w:ascii="Calibri" w:hAnsi="Calibri" w:cs="Calibri"/>
                        <w:b/>
                        <w:color w:val="FC4C02"/>
                        <w:sz w:val="22"/>
                      </w:rPr>
                      <w:t xml:space="preserve">ST FOR PROPOSALS: </w:t>
                    </w:r>
                    <w:r w:rsidR="006A7944">
                      <w:rPr>
                        <w:rFonts w:ascii="Calibri" w:hAnsi="Calibri" w:cs="Calibri"/>
                        <w:b/>
                        <w:color w:val="FC4C02"/>
                        <w:sz w:val="22"/>
                      </w:rPr>
                      <w:t>APPENDIX CANCER AND PSEUDOMYXOMA PERITONEI</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50C1B" w14:textId="77777777" w:rsidR="00936BB1" w:rsidRDefault="00936BB1">
      <w:r>
        <w:separator/>
      </w:r>
    </w:p>
  </w:footnote>
  <w:footnote w:type="continuationSeparator" w:id="0">
    <w:p w14:paraId="6191D3A1" w14:textId="77777777" w:rsidR="00936BB1" w:rsidRDefault="0093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070ED616">
          <wp:simplePos x="0" y="0"/>
          <wp:positionH relativeFrom="column">
            <wp:posOffset>2680621</wp:posOffset>
          </wp:positionH>
          <wp:positionV relativeFrom="page">
            <wp:posOffset>257175</wp:posOffset>
          </wp:positionV>
          <wp:extent cx="1350454" cy="4663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0454"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D962" w14:textId="407AE636" w:rsidR="002256EE" w:rsidRDefault="00743002">
    <w:pPr>
      <w:pStyle w:val="Header"/>
    </w:pPr>
    <w:r>
      <w:rPr>
        <w:noProof/>
      </w:rPr>
      <w:drawing>
        <wp:anchor distT="0" distB="0" distL="114300" distR="114300" simplePos="0" relativeHeight="251658752" behindDoc="0" locked="0" layoutInCell="1" allowOverlap="0" wp14:anchorId="4AA875F8" wp14:editId="394B9DD1">
          <wp:simplePos x="0" y="0"/>
          <wp:positionH relativeFrom="column">
            <wp:posOffset>2536825</wp:posOffset>
          </wp:positionH>
          <wp:positionV relativeFrom="page">
            <wp:posOffset>352425</wp:posOffset>
          </wp:positionV>
          <wp:extent cx="1773555" cy="6121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355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776B4" w14:textId="26B9C9AE" w:rsidR="002256EE" w:rsidRDefault="002256EE" w:rsidP="00575CCF">
    <w:pPr>
      <w:pStyle w:val="Header"/>
      <w:jc w:val="center"/>
    </w:pP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0D"/>
    <w:rsid w:val="00003055"/>
    <w:rsid w:val="00011057"/>
    <w:rsid w:val="0001481A"/>
    <w:rsid w:val="00020D24"/>
    <w:rsid w:val="00023E5A"/>
    <w:rsid w:val="00027358"/>
    <w:rsid w:val="0006434F"/>
    <w:rsid w:val="0008065A"/>
    <w:rsid w:val="00095ECD"/>
    <w:rsid w:val="000B1D09"/>
    <w:rsid w:val="000F50DC"/>
    <w:rsid w:val="000F65FF"/>
    <w:rsid w:val="00102306"/>
    <w:rsid w:val="001177A7"/>
    <w:rsid w:val="00131535"/>
    <w:rsid w:val="001316F3"/>
    <w:rsid w:val="00137B80"/>
    <w:rsid w:val="00141487"/>
    <w:rsid w:val="00141D3A"/>
    <w:rsid w:val="00147B85"/>
    <w:rsid w:val="00161AE4"/>
    <w:rsid w:val="00166BCA"/>
    <w:rsid w:val="001875B4"/>
    <w:rsid w:val="00195BD4"/>
    <w:rsid w:val="00197AED"/>
    <w:rsid w:val="001A19FA"/>
    <w:rsid w:val="001A2617"/>
    <w:rsid w:val="001B092D"/>
    <w:rsid w:val="001B4A3A"/>
    <w:rsid w:val="001C02ED"/>
    <w:rsid w:val="001C0FAD"/>
    <w:rsid w:val="001E2331"/>
    <w:rsid w:val="001E6121"/>
    <w:rsid w:val="00200909"/>
    <w:rsid w:val="00221272"/>
    <w:rsid w:val="00224A62"/>
    <w:rsid w:val="002256EE"/>
    <w:rsid w:val="00225D46"/>
    <w:rsid w:val="00226FFB"/>
    <w:rsid w:val="00227706"/>
    <w:rsid w:val="00232F6C"/>
    <w:rsid w:val="00236DA4"/>
    <w:rsid w:val="00247E74"/>
    <w:rsid w:val="00277BD7"/>
    <w:rsid w:val="00286F47"/>
    <w:rsid w:val="0029109A"/>
    <w:rsid w:val="00292584"/>
    <w:rsid w:val="00295A34"/>
    <w:rsid w:val="00297486"/>
    <w:rsid w:val="002A45B6"/>
    <w:rsid w:val="002B665D"/>
    <w:rsid w:val="002D5973"/>
    <w:rsid w:val="002D74F8"/>
    <w:rsid w:val="002E021D"/>
    <w:rsid w:val="002E0ED7"/>
    <w:rsid w:val="002E453B"/>
    <w:rsid w:val="002F495E"/>
    <w:rsid w:val="0031040B"/>
    <w:rsid w:val="0034143B"/>
    <w:rsid w:val="00346ACB"/>
    <w:rsid w:val="00347426"/>
    <w:rsid w:val="00351767"/>
    <w:rsid w:val="00352FB4"/>
    <w:rsid w:val="00356D0B"/>
    <w:rsid w:val="003615F8"/>
    <w:rsid w:val="00365325"/>
    <w:rsid w:val="003737FD"/>
    <w:rsid w:val="00374569"/>
    <w:rsid w:val="0037731F"/>
    <w:rsid w:val="00384825"/>
    <w:rsid w:val="0039494C"/>
    <w:rsid w:val="003C1819"/>
    <w:rsid w:val="003E386D"/>
    <w:rsid w:val="003F28B2"/>
    <w:rsid w:val="004117E9"/>
    <w:rsid w:val="00425292"/>
    <w:rsid w:val="004271F0"/>
    <w:rsid w:val="00437A44"/>
    <w:rsid w:val="00443BE6"/>
    <w:rsid w:val="00446670"/>
    <w:rsid w:val="00447D77"/>
    <w:rsid w:val="00455FBF"/>
    <w:rsid w:val="00456289"/>
    <w:rsid w:val="0046039A"/>
    <w:rsid w:val="00461752"/>
    <w:rsid w:val="004727FA"/>
    <w:rsid w:val="00472B7E"/>
    <w:rsid w:val="00483CCC"/>
    <w:rsid w:val="00486E8E"/>
    <w:rsid w:val="0049157D"/>
    <w:rsid w:val="00492CBE"/>
    <w:rsid w:val="00496FCB"/>
    <w:rsid w:val="004A2980"/>
    <w:rsid w:val="004C0783"/>
    <w:rsid w:val="004C7532"/>
    <w:rsid w:val="004D1339"/>
    <w:rsid w:val="004D1C0D"/>
    <w:rsid w:val="004D6974"/>
    <w:rsid w:val="004E7F4D"/>
    <w:rsid w:val="005036A9"/>
    <w:rsid w:val="005076A2"/>
    <w:rsid w:val="00507B2F"/>
    <w:rsid w:val="005110CF"/>
    <w:rsid w:val="00515CED"/>
    <w:rsid w:val="005165D9"/>
    <w:rsid w:val="00523C00"/>
    <w:rsid w:val="005300F6"/>
    <w:rsid w:val="00530B49"/>
    <w:rsid w:val="005335AA"/>
    <w:rsid w:val="0053698A"/>
    <w:rsid w:val="00537E2D"/>
    <w:rsid w:val="0056030D"/>
    <w:rsid w:val="00570923"/>
    <w:rsid w:val="00575CCF"/>
    <w:rsid w:val="00584943"/>
    <w:rsid w:val="00590639"/>
    <w:rsid w:val="00593D34"/>
    <w:rsid w:val="005C1808"/>
    <w:rsid w:val="005C5FD7"/>
    <w:rsid w:val="005C6F38"/>
    <w:rsid w:val="005D28EE"/>
    <w:rsid w:val="005F10D7"/>
    <w:rsid w:val="00601444"/>
    <w:rsid w:val="00601AE7"/>
    <w:rsid w:val="00627E98"/>
    <w:rsid w:val="00633814"/>
    <w:rsid w:val="00633FEA"/>
    <w:rsid w:val="00645911"/>
    <w:rsid w:val="0065619D"/>
    <w:rsid w:val="00660071"/>
    <w:rsid w:val="006603BF"/>
    <w:rsid w:val="006623BF"/>
    <w:rsid w:val="00673C03"/>
    <w:rsid w:val="006753C7"/>
    <w:rsid w:val="006754F8"/>
    <w:rsid w:val="00681AED"/>
    <w:rsid w:val="00690998"/>
    <w:rsid w:val="00691D84"/>
    <w:rsid w:val="00694CA9"/>
    <w:rsid w:val="00694EF4"/>
    <w:rsid w:val="006A7944"/>
    <w:rsid w:val="006C6318"/>
    <w:rsid w:val="006E48C5"/>
    <w:rsid w:val="006E7893"/>
    <w:rsid w:val="006F2A3C"/>
    <w:rsid w:val="006F32A6"/>
    <w:rsid w:val="006F7DC5"/>
    <w:rsid w:val="00710462"/>
    <w:rsid w:val="00717327"/>
    <w:rsid w:val="00717BE3"/>
    <w:rsid w:val="007223A2"/>
    <w:rsid w:val="00725D25"/>
    <w:rsid w:val="00731794"/>
    <w:rsid w:val="00743002"/>
    <w:rsid w:val="00750E5B"/>
    <w:rsid w:val="00764E72"/>
    <w:rsid w:val="00773764"/>
    <w:rsid w:val="00776337"/>
    <w:rsid w:val="007826C8"/>
    <w:rsid w:val="00797430"/>
    <w:rsid w:val="007D0169"/>
    <w:rsid w:val="007D4663"/>
    <w:rsid w:val="007E5D67"/>
    <w:rsid w:val="007F5F8E"/>
    <w:rsid w:val="0081371E"/>
    <w:rsid w:val="008266F3"/>
    <w:rsid w:val="008430B8"/>
    <w:rsid w:val="008435E6"/>
    <w:rsid w:val="0085480B"/>
    <w:rsid w:val="008559C0"/>
    <w:rsid w:val="00873D77"/>
    <w:rsid w:val="00882085"/>
    <w:rsid w:val="0089278B"/>
    <w:rsid w:val="008B438A"/>
    <w:rsid w:val="008C467E"/>
    <w:rsid w:val="008D70B2"/>
    <w:rsid w:val="008E42CF"/>
    <w:rsid w:val="008E6DE3"/>
    <w:rsid w:val="008E6F86"/>
    <w:rsid w:val="008F56A6"/>
    <w:rsid w:val="008F58DE"/>
    <w:rsid w:val="00902531"/>
    <w:rsid w:val="00907732"/>
    <w:rsid w:val="00915882"/>
    <w:rsid w:val="009167E2"/>
    <w:rsid w:val="00932023"/>
    <w:rsid w:val="00932F27"/>
    <w:rsid w:val="00936BB1"/>
    <w:rsid w:val="009415FF"/>
    <w:rsid w:val="00962F70"/>
    <w:rsid w:val="00966D13"/>
    <w:rsid w:val="009A126D"/>
    <w:rsid w:val="009B0FC5"/>
    <w:rsid w:val="009B573E"/>
    <w:rsid w:val="009D66CD"/>
    <w:rsid w:val="00A04CEE"/>
    <w:rsid w:val="00A22535"/>
    <w:rsid w:val="00A34E49"/>
    <w:rsid w:val="00A4594C"/>
    <w:rsid w:val="00A63D17"/>
    <w:rsid w:val="00A743EF"/>
    <w:rsid w:val="00A76E5E"/>
    <w:rsid w:val="00A819A8"/>
    <w:rsid w:val="00A81AFA"/>
    <w:rsid w:val="00A863B8"/>
    <w:rsid w:val="00A90926"/>
    <w:rsid w:val="00A90975"/>
    <w:rsid w:val="00A96753"/>
    <w:rsid w:val="00A96877"/>
    <w:rsid w:val="00AA2545"/>
    <w:rsid w:val="00AB15B4"/>
    <w:rsid w:val="00AB4309"/>
    <w:rsid w:val="00AC5D81"/>
    <w:rsid w:val="00AC7BDF"/>
    <w:rsid w:val="00AF1287"/>
    <w:rsid w:val="00B113CF"/>
    <w:rsid w:val="00B25598"/>
    <w:rsid w:val="00B265A9"/>
    <w:rsid w:val="00B33422"/>
    <w:rsid w:val="00B34EA9"/>
    <w:rsid w:val="00B42CCB"/>
    <w:rsid w:val="00B542BF"/>
    <w:rsid w:val="00B635DC"/>
    <w:rsid w:val="00B75B4E"/>
    <w:rsid w:val="00B87A8A"/>
    <w:rsid w:val="00BA1611"/>
    <w:rsid w:val="00BC2357"/>
    <w:rsid w:val="00BC6041"/>
    <w:rsid w:val="00C05512"/>
    <w:rsid w:val="00C17A3B"/>
    <w:rsid w:val="00C238B4"/>
    <w:rsid w:val="00C2730D"/>
    <w:rsid w:val="00C4462E"/>
    <w:rsid w:val="00C50694"/>
    <w:rsid w:val="00C514F8"/>
    <w:rsid w:val="00C542AC"/>
    <w:rsid w:val="00C563EA"/>
    <w:rsid w:val="00C61300"/>
    <w:rsid w:val="00C6608D"/>
    <w:rsid w:val="00C70120"/>
    <w:rsid w:val="00C865CD"/>
    <w:rsid w:val="00C9159B"/>
    <w:rsid w:val="00CA357C"/>
    <w:rsid w:val="00CA4E8F"/>
    <w:rsid w:val="00CA6D3F"/>
    <w:rsid w:val="00CB5077"/>
    <w:rsid w:val="00CC16C5"/>
    <w:rsid w:val="00CC59BE"/>
    <w:rsid w:val="00CE085E"/>
    <w:rsid w:val="00D0499C"/>
    <w:rsid w:val="00D36ABA"/>
    <w:rsid w:val="00D40037"/>
    <w:rsid w:val="00D52EEC"/>
    <w:rsid w:val="00D54400"/>
    <w:rsid w:val="00D63886"/>
    <w:rsid w:val="00D73E2F"/>
    <w:rsid w:val="00D8368B"/>
    <w:rsid w:val="00D96BF8"/>
    <w:rsid w:val="00D97D22"/>
    <w:rsid w:val="00DA15E1"/>
    <w:rsid w:val="00DA7689"/>
    <w:rsid w:val="00DC2877"/>
    <w:rsid w:val="00DC5BCA"/>
    <w:rsid w:val="00DC7F1D"/>
    <w:rsid w:val="00DD70E8"/>
    <w:rsid w:val="00DF4BFF"/>
    <w:rsid w:val="00E00087"/>
    <w:rsid w:val="00E11D33"/>
    <w:rsid w:val="00E134AF"/>
    <w:rsid w:val="00E33D64"/>
    <w:rsid w:val="00E36CC1"/>
    <w:rsid w:val="00E37737"/>
    <w:rsid w:val="00E418D3"/>
    <w:rsid w:val="00E4447F"/>
    <w:rsid w:val="00E44B8B"/>
    <w:rsid w:val="00E47198"/>
    <w:rsid w:val="00E8398F"/>
    <w:rsid w:val="00E8466C"/>
    <w:rsid w:val="00E907B0"/>
    <w:rsid w:val="00E91EA7"/>
    <w:rsid w:val="00E941AE"/>
    <w:rsid w:val="00E96886"/>
    <w:rsid w:val="00E96B49"/>
    <w:rsid w:val="00EA624B"/>
    <w:rsid w:val="00EB184C"/>
    <w:rsid w:val="00EB3F64"/>
    <w:rsid w:val="00ED5A58"/>
    <w:rsid w:val="00EE30B0"/>
    <w:rsid w:val="00EE4C35"/>
    <w:rsid w:val="00EF315D"/>
    <w:rsid w:val="00EF7BDB"/>
    <w:rsid w:val="00F055AA"/>
    <w:rsid w:val="00F061B3"/>
    <w:rsid w:val="00F3079A"/>
    <w:rsid w:val="00F53EB9"/>
    <w:rsid w:val="00F61C5E"/>
    <w:rsid w:val="00F66DD3"/>
    <w:rsid w:val="00F704E3"/>
    <w:rsid w:val="00F70CE3"/>
    <w:rsid w:val="00F7250F"/>
    <w:rsid w:val="00F84FF3"/>
    <w:rsid w:val="00FA0059"/>
    <w:rsid w:val="00FA0872"/>
    <w:rsid w:val="00FA6E48"/>
    <w:rsid w:val="00FB1DFA"/>
    <w:rsid w:val="00FC1D8C"/>
    <w:rsid w:val="00FF1E80"/>
    <w:rsid w:val="00FF30ED"/>
    <w:rsid w:val="00FF62E8"/>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table" w:styleId="TableGrid">
    <w:name w:val="Table Grid"/>
    <w:basedOn w:val="TableNormal"/>
    <w:rsid w:val="0087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2019-05-03T19:07:00Z</dcterms:created>
  <dcterms:modified xsi:type="dcterms:W3CDTF">2019-05-03T19:07:00Z</dcterms:modified>
</cp:coreProperties>
</file>