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23F52" w14:textId="77777777" w:rsidR="00CB1170" w:rsidRDefault="00CB1170">
      <w:pPr>
        <w:rPr>
          <w:rFonts w:ascii="Garamond" w:hAnsi="Garamond"/>
          <w:sz w:val="32"/>
          <w:szCs w:val="32"/>
        </w:rPr>
      </w:pPr>
    </w:p>
    <w:p w14:paraId="04B6AC10" w14:textId="77777777" w:rsidR="00CB1170" w:rsidRDefault="00CB1170">
      <w:pPr>
        <w:rPr>
          <w:rFonts w:ascii="Garamond" w:hAnsi="Garamond"/>
          <w:sz w:val="32"/>
          <w:szCs w:val="32"/>
        </w:rPr>
      </w:pPr>
    </w:p>
    <w:p w14:paraId="10F55218" w14:textId="77777777" w:rsidR="00CB1170" w:rsidRDefault="00CB1170">
      <w:pPr>
        <w:rPr>
          <w:rFonts w:ascii="Garamond" w:hAnsi="Garamond"/>
          <w:sz w:val="32"/>
          <w:szCs w:val="32"/>
        </w:rPr>
      </w:pPr>
    </w:p>
    <w:p w14:paraId="77E248A9" w14:textId="77777777" w:rsidR="00CB1170" w:rsidRDefault="00CB1170">
      <w:pPr>
        <w:rPr>
          <w:rFonts w:ascii="Garamond" w:hAnsi="Garamond"/>
          <w:sz w:val="32"/>
          <w:szCs w:val="32"/>
        </w:rPr>
      </w:pPr>
    </w:p>
    <w:p w14:paraId="0E6E42C4" w14:textId="77777777" w:rsidR="00CB1170" w:rsidRDefault="00CB1170">
      <w:pPr>
        <w:rPr>
          <w:rFonts w:ascii="Garamond" w:hAnsi="Garamond"/>
          <w:sz w:val="32"/>
          <w:szCs w:val="32"/>
        </w:rPr>
      </w:pPr>
    </w:p>
    <w:p w14:paraId="32391771" w14:textId="77777777" w:rsidR="00CB1170" w:rsidRDefault="00CB1170">
      <w:pPr>
        <w:rPr>
          <w:rFonts w:ascii="Garamond" w:hAnsi="Garamond"/>
          <w:sz w:val="32"/>
          <w:szCs w:val="32"/>
        </w:rPr>
      </w:pPr>
    </w:p>
    <w:p w14:paraId="1F5649CE" w14:textId="77777777" w:rsidR="00CB1170" w:rsidRDefault="00CB1170">
      <w:pPr>
        <w:rPr>
          <w:rFonts w:ascii="Garamond" w:hAnsi="Garamond"/>
          <w:sz w:val="32"/>
          <w:szCs w:val="32"/>
        </w:rPr>
      </w:pPr>
    </w:p>
    <w:p w14:paraId="36D88E43" w14:textId="77777777" w:rsidR="00CB1170" w:rsidRDefault="00CB1170">
      <w:pPr>
        <w:rPr>
          <w:rFonts w:ascii="Garamond" w:hAnsi="Garamond"/>
          <w:sz w:val="32"/>
          <w:szCs w:val="32"/>
        </w:rPr>
      </w:pPr>
    </w:p>
    <w:p w14:paraId="39A73911" w14:textId="77777777" w:rsidR="00CB1170" w:rsidRDefault="00CB1170">
      <w:pPr>
        <w:rPr>
          <w:rFonts w:ascii="Garamond" w:hAnsi="Garamond"/>
          <w:sz w:val="32"/>
          <w:szCs w:val="32"/>
        </w:rPr>
      </w:pPr>
    </w:p>
    <w:p w14:paraId="78DDE799" w14:textId="5F451518" w:rsidR="004822C1" w:rsidRDefault="00EC2338">
      <w:pPr>
        <w:rPr>
          <w:rFonts w:ascii="Garamond" w:hAnsi="Garamond"/>
          <w:sz w:val="32"/>
          <w:szCs w:val="32"/>
        </w:rPr>
      </w:pPr>
      <w:bookmarkStart w:id="0" w:name="_GoBack"/>
      <w:bookmarkEnd w:id="0"/>
      <w:r>
        <w:rPr>
          <w:rFonts w:ascii="Garamond" w:hAnsi="Garamond"/>
          <w:sz w:val="32"/>
          <w:szCs w:val="32"/>
        </w:rPr>
        <w:t>Architectural Control App. Information</w:t>
      </w:r>
    </w:p>
    <w:p w14:paraId="702E6993" w14:textId="3F952689" w:rsidR="00EC2338" w:rsidRDefault="00EC2338">
      <w:pPr>
        <w:rPr>
          <w:rFonts w:ascii="Garamond" w:hAnsi="Garamond"/>
          <w:sz w:val="32"/>
          <w:szCs w:val="32"/>
        </w:rPr>
      </w:pPr>
    </w:p>
    <w:p w14:paraId="57F4329B" w14:textId="74D8670B" w:rsidR="00EC2338" w:rsidRDefault="00EC233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Get this information from the homeowner or contractor:</w:t>
      </w:r>
    </w:p>
    <w:p w14:paraId="2CF619BE" w14:textId="78465487" w:rsidR="00EC2338" w:rsidRDefault="00EC2338">
      <w:pPr>
        <w:rPr>
          <w:rFonts w:ascii="Garamond" w:hAnsi="Garamond"/>
          <w:sz w:val="32"/>
          <w:szCs w:val="32"/>
        </w:rPr>
      </w:pPr>
    </w:p>
    <w:p w14:paraId="3D25BC53" w14:textId="07DFE436" w:rsidR="00EC2338" w:rsidRDefault="00EC2338" w:rsidP="00EC2338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Overhead view of lot, whether from Access Kent or from a survey.</w:t>
      </w:r>
    </w:p>
    <w:p w14:paraId="4176AF5B" w14:textId="2EDC0F7F" w:rsidR="00EC2338" w:rsidRDefault="00EC2338" w:rsidP="00EC2338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Planned new construction (</w:t>
      </w:r>
      <w:proofErr w:type="spellStart"/>
      <w:r>
        <w:rPr>
          <w:rFonts w:ascii="Garamond" w:hAnsi="Garamond"/>
          <w:sz w:val="32"/>
          <w:szCs w:val="32"/>
        </w:rPr>
        <w:t>ie</w:t>
      </w:r>
      <w:proofErr w:type="spellEnd"/>
      <w:r>
        <w:rPr>
          <w:rFonts w:ascii="Garamond" w:hAnsi="Garamond"/>
          <w:sz w:val="32"/>
          <w:szCs w:val="32"/>
        </w:rPr>
        <w:t>: deck, third stall garage, three seasons room)</w:t>
      </w:r>
    </w:p>
    <w:p w14:paraId="4B4B4F48" w14:textId="362DE939" w:rsidR="00EC2338" w:rsidRDefault="00EC2338" w:rsidP="00EC2338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Dimensions of planned construction.</w:t>
      </w:r>
    </w:p>
    <w:p w14:paraId="1A590401" w14:textId="3F087D0C" w:rsidR="00EC2338" w:rsidRDefault="00EC2338" w:rsidP="00EC2338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Material used for the new construction.</w:t>
      </w:r>
    </w:p>
    <w:p w14:paraId="55C4428E" w14:textId="37016C49" w:rsidR="00EC2338" w:rsidRDefault="00EC2338" w:rsidP="00EC2338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Side yard and back or front yard setbacks (distance from new structure to the edge of the property line or to the water or street)</w:t>
      </w:r>
    </w:p>
    <w:p w14:paraId="4CA409BB" w14:textId="70D38B0F" w:rsidR="00EC2338" w:rsidRDefault="00EC2338" w:rsidP="00EC2338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Contractor doing the work.</w:t>
      </w:r>
    </w:p>
    <w:p w14:paraId="5F3463D9" w14:textId="49D7BEA0" w:rsidR="00EC2338" w:rsidRDefault="00EC2338" w:rsidP="00EC2338">
      <w:pPr>
        <w:rPr>
          <w:rFonts w:ascii="Garamond" w:hAnsi="Garamond"/>
          <w:sz w:val="32"/>
          <w:szCs w:val="32"/>
        </w:rPr>
      </w:pPr>
    </w:p>
    <w:p w14:paraId="74B8D611" w14:textId="4E986D7A" w:rsidR="00EC2338" w:rsidRDefault="00EC2338" w:rsidP="00EC233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Requirements for planned additions:</w:t>
      </w:r>
    </w:p>
    <w:p w14:paraId="48ACC533" w14:textId="2716143D" w:rsidR="00EC2338" w:rsidRDefault="00EC2338" w:rsidP="00EC2338">
      <w:pPr>
        <w:rPr>
          <w:rFonts w:ascii="Garamond" w:hAnsi="Garamond"/>
          <w:sz w:val="32"/>
          <w:szCs w:val="32"/>
        </w:rPr>
      </w:pPr>
    </w:p>
    <w:p w14:paraId="1513326B" w14:textId="4B77B0D5" w:rsidR="00EC2338" w:rsidRDefault="00EC2338" w:rsidP="00EC2338">
      <w:pPr>
        <w:pStyle w:val="ListParagraph"/>
        <w:numPr>
          <w:ilvl w:val="0"/>
          <w:numId w:val="2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If a housing addition; all siding, windows, doors, roofing must match the existing.</w:t>
      </w:r>
    </w:p>
    <w:p w14:paraId="49C7A88E" w14:textId="33429C9F" w:rsidR="00EC2338" w:rsidRDefault="00EC2338" w:rsidP="00EC2338">
      <w:pPr>
        <w:pStyle w:val="ListParagraph"/>
        <w:numPr>
          <w:ilvl w:val="0"/>
          <w:numId w:val="2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Setback requirements are 35’ from waters edge and 10’ from each side yard lot line.  Distance to the street varies with each plat within LBV.</w:t>
      </w:r>
    </w:p>
    <w:p w14:paraId="1D7F51A9" w14:textId="77777777" w:rsidR="004A5F83" w:rsidRDefault="004A5F83" w:rsidP="004A5F83">
      <w:pPr>
        <w:pStyle w:val="ListParagraph"/>
        <w:rPr>
          <w:rFonts w:ascii="Garamond" w:hAnsi="Garamond"/>
          <w:sz w:val="32"/>
          <w:szCs w:val="32"/>
        </w:rPr>
      </w:pPr>
    </w:p>
    <w:p w14:paraId="2EEF7A21" w14:textId="46076C2D" w:rsidR="00EC2338" w:rsidRDefault="004A5F83" w:rsidP="004A5F8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Restrictions:</w:t>
      </w:r>
    </w:p>
    <w:p w14:paraId="25CDC73A" w14:textId="6260BD7B" w:rsidR="004A5F83" w:rsidRDefault="004A5F83" w:rsidP="004A5F83">
      <w:pPr>
        <w:rPr>
          <w:rFonts w:ascii="Garamond" w:hAnsi="Garamond"/>
          <w:sz w:val="32"/>
          <w:szCs w:val="32"/>
        </w:rPr>
      </w:pPr>
    </w:p>
    <w:p w14:paraId="3452077A" w14:textId="4FCB7F22" w:rsidR="004A5F83" w:rsidRDefault="004A5F83" w:rsidP="004A5F83">
      <w:pPr>
        <w:pStyle w:val="ListParagraph"/>
        <w:numPr>
          <w:ilvl w:val="0"/>
          <w:numId w:val="3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No detached permanent structures (</w:t>
      </w:r>
      <w:proofErr w:type="spellStart"/>
      <w:r>
        <w:rPr>
          <w:rFonts w:ascii="Garamond" w:hAnsi="Garamond"/>
          <w:sz w:val="32"/>
          <w:szCs w:val="32"/>
        </w:rPr>
        <w:t>ie</w:t>
      </w:r>
      <w:proofErr w:type="spellEnd"/>
      <w:r>
        <w:rPr>
          <w:rFonts w:ascii="Garamond" w:hAnsi="Garamond"/>
          <w:sz w:val="32"/>
          <w:szCs w:val="32"/>
        </w:rPr>
        <w:t xml:space="preserve">: shed, carport, enclosed gazebo, </w:t>
      </w:r>
      <w:proofErr w:type="spellStart"/>
      <w:r>
        <w:rPr>
          <w:rFonts w:ascii="Garamond" w:hAnsi="Garamond"/>
          <w:sz w:val="32"/>
          <w:szCs w:val="32"/>
        </w:rPr>
        <w:t>etc</w:t>
      </w:r>
      <w:proofErr w:type="spellEnd"/>
      <w:r>
        <w:rPr>
          <w:rFonts w:ascii="Garamond" w:hAnsi="Garamond"/>
          <w:sz w:val="32"/>
          <w:szCs w:val="32"/>
        </w:rPr>
        <w:t>)</w:t>
      </w:r>
    </w:p>
    <w:p w14:paraId="4CD92B85" w14:textId="7D2750B6" w:rsidR="004A5F83" w:rsidRPr="004A5F83" w:rsidRDefault="004A5F83" w:rsidP="004A5F83">
      <w:pPr>
        <w:pStyle w:val="ListParagraph"/>
        <w:numPr>
          <w:ilvl w:val="0"/>
          <w:numId w:val="3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Fences: they must be decorative fences associated with landscaping. Each fence application is looked at on an individual basis.</w:t>
      </w:r>
    </w:p>
    <w:sectPr w:rsidR="004A5F83" w:rsidRPr="004A5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F28FC"/>
    <w:multiLevelType w:val="hybridMultilevel"/>
    <w:tmpl w:val="05144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13E76"/>
    <w:multiLevelType w:val="hybridMultilevel"/>
    <w:tmpl w:val="0638E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5710B"/>
    <w:multiLevelType w:val="hybridMultilevel"/>
    <w:tmpl w:val="0082D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338"/>
    <w:rsid w:val="004822C1"/>
    <w:rsid w:val="004A5F83"/>
    <w:rsid w:val="00A9193E"/>
    <w:rsid w:val="00CB1170"/>
    <w:rsid w:val="00EC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1BFC4"/>
  <w15:chartTrackingRefBased/>
  <w15:docId w15:val="{B63BCC8F-F2A3-49E9-AC2B-0B02CBDA8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LBV Assoc Office</dc:creator>
  <cp:keywords/>
  <dc:description/>
  <cp:lastModifiedBy>LBV Assoc Office</cp:lastModifiedBy>
  <cp:revision>3</cp:revision>
  <cp:lastPrinted>2020-08-06T14:43:00Z</cp:lastPrinted>
  <dcterms:created xsi:type="dcterms:W3CDTF">2020-08-06T13:56:00Z</dcterms:created>
  <dcterms:modified xsi:type="dcterms:W3CDTF">2020-08-06T14:44:00Z</dcterms:modified>
</cp:coreProperties>
</file>