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9162"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b/>
          <w:bCs/>
          <w:color w:val="222222"/>
          <w:sz w:val="24"/>
          <w:szCs w:val="24"/>
        </w:rPr>
        <w:t>From:</w:t>
      </w:r>
      <w:r w:rsidRPr="00601010">
        <w:rPr>
          <w:rFonts w:ascii="Arial" w:eastAsia="Times New Roman" w:hAnsi="Arial" w:cs="Arial"/>
          <w:color w:val="222222"/>
          <w:sz w:val="24"/>
          <w:szCs w:val="24"/>
        </w:rPr>
        <w:t> FEMA Private Sector &lt;</w:t>
      </w:r>
      <w:hyperlink r:id="rId4" w:tgtFrame="_blank" w:history="1">
        <w:r w:rsidRPr="00601010">
          <w:rPr>
            <w:rFonts w:ascii="Arial" w:eastAsia="Times New Roman" w:hAnsi="Arial" w:cs="Arial"/>
            <w:color w:val="1155CC"/>
            <w:sz w:val="24"/>
            <w:szCs w:val="24"/>
            <w:u w:val="single"/>
          </w:rPr>
          <w:t>fema@service.govdelivery.com</w:t>
        </w:r>
      </w:hyperlink>
      <w:r w:rsidRPr="00601010">
        <w:rPr>
          <w:rFonts w:ascii="Arial" w:eastAsia="Times New Roman" w:hAnsi="Arial" w:cs="Arial"/>
          <w:color w:val="222222"/>
          <w:sz w:val="24"/>
          <w:szCs w:val="24"/>
        </w:rPr>
        <w:t>&gt;</w:t>
      </w:r>
      <w:r w:rsidRPr="00601010">
        <w:rPr>
          <w:rFonts w:ascii="Arial" w:eastAsia="Times New Roman" w:hAnsi="Arial" w:cs="Arial"/>
          <w:color w:val="222222"/>
          <w:sz w:val="24"/>
          <w:szCs w:val="24"/>
        </w:rPr>
        <w:br/>
      </w:r>
      <w:r w:rsidRPr="00601010">
        <w:rPr>
          <w:rFonts w:ascii="Arial" w:eastAsia="Times New Roman" w:hAnsi="Arial" w:cs="Arial"/>
          <w:b/>
          <w:bCs/>
          <w:color w:val="222222"/>
          <w:sz w:val="24"/>
          <w:szCs w:val="24"/>
        </w:rPr>
        <w:t>Sent:</w:t>
      </w:r>
      <w:r w:rsidRPr="00601010">
        <w:rPr>
          <w:rFonts w:ascii="Arial" w:eastAsia="Times New Roman" w:hAnsi="Arial" w:cs="Arial"/>
          <w:color w:val="222222"/>
          <w:sz w:val="24"/>
          <w:szCs w:val="24"/>
        </w:rPr>
        <w:t> Friday, March 27, 2020 4:41 PM</w:t>
      </w:r>
      <w:r w:rsidRPr="00601010">
        <w:rPr>
          <w:rFonts w:ascii="Arial" w:eastAsia="Times New Roman" w:hAnsi="Arial" w:cs="Arial"/>
          <w:color w:val="222222"/>
          <w:sz w:val="24"/>
          <w:szCs w:val="24"/>
        </w:rPr>
        <w:br/>
      </w:r>
      <w:r w:rsidRPr="00601010">
        <w:rPr>
          <w:rFonts w:ascii="Arial" w:eastAsia="Times New Roman" w:hAnsi="Arial" w:cs="Arial"/>
          <w:color w:val="222222"/>
          <w:sz w:val="24"/>
          <w:szCs w:val="24"/>
        </w:rPr>
        <w:br/>
      </w:r>
      <w:r w:rsidRPr="00601010">
        <w:rPr>
          <w:rFonts w:ascii="Arial" w:eastAsia="Times New Roman" w:hAnsi="Arial" w:cs="Arial"/>
          <w:b/>
          <w:bCs/>
          <w:color w:val="222222"/>
          <w:sz w:val="24"/>
          <w:szCs w:val="24"/>
        </w:rPr>
        <w:t>Subject:</w:t>
      </w:r>
      <w:r w:rsidRPr="00601010">
        <w:rPr>
          <w:rFonts w:ascii="Arial" w:eastAsia="Times New Roman" w:hAnsi="Arial" w:cs="Arial"/>
          <w:color w:val="222222"/>
          <w:sz w:val="24"/>
          <w:szCs w:val="24"/>
        </w:rPr>
        <w:t> FEMA Stakeholder Advisory: FEMA Offers Ways for Private Sector to Help Fight COVID-19</w:t>
      </w:r>
    </w:p>
    <w:p w14:paraId="054C22A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rPr>
        <w:t> </w:t>
      </w:r>
    </w:p>
    <w:tbl>
      <w:tblPr>
        <w:tblW w:w="0" w:type="auto"/>
        <w:tblCellSpacing w:w="30" w:type="dxa"/>
        <w:shd w:val="clear" w:color="auto" w:fill="FFFFFF"/>
        <w:tblCellMar>
          <w:left w:w="0" w:type="dxa"/>
          <w:right w:w="0" w:type="dxa"/>
        </w:tblCellMar>
        <w:tblLook w:val="04A0" w:firstRow="1" w:lastRow="0" w:firstColumn="1" w:lastColumn="0" w:noHBand="0" w:noVBand="1"/>
      </w:tblPr>
      <w:tblGrid>
        <w:gridCol w:w="126"/>
        <w:gridCol w:w="96"/>
      </w:tblGrid>
      <w:tr w:rsidR="00601010" w:rsidRPr="00601010" w14:paraId="3FA2DE47" w14:textId="77777777" w:rsidTr="00601010">
        <w:trPr>
          <w:tblCellSpacing w:w="30" w:type="dxa"/>
        </w:trPr>
        <w:tc>
          <w:tcPr>
            <w:tcW w:w="0" w:type="auto"/>
            <w:shd w:val="clear" w:color="auto" w:fill="FFFFFF"/>
            <w:tcMar>
              <w:top w:w="15" w:type="dxa"/>
              <w:left w:w="15" w:type="dxa"/>
              <w:bottom w:w="15" w:type="dxa"/>
              <w:right w:w="15" w:type="dxa"/>
            </w:tcMar>
            <w:vAlign w:val="center"/>
            <w:hideMark/>
          </w:tcPr>
          <w:p w14:paraId="54DA80DD" w14:textId="77777777" w:rsidR="00601010" w:rsidRPr="00601010" w:rsidRDefault="00601010" w:rsidP="00601010">
            <w:pPr>
              <w:spacing w:after="0" w:line="240" w:lineRule="auto"/>
              <w:rPr>
                <w:rFonts w:ascii="Arial" w:eastAsia="Times New Roman" w:hAnsi="Arial" w:cs="Arial"/>
                <w:color w:val="222222"/>
                <w:sz w:val="24"/>
                <w:szCs w:val="24"/>
              </w:rPr>
            </w:pPr>
            <w:bookmarkStart w:id="0" w:name="m_-2636459066527680250_gd_top"/>
            <w:bookmarkEnd w:id="0"/>
          </w:p>
        </w:tc>
        <w:tc>
          <w:tcPr>
            <w:tcW w:w="0" w:type="auto"/>
            <w:shd w:val="clear" w:color="auto" w:fill="FFFFFF"/>
            <w:vAlign w:val="center"/>
            <w:hideMark/>
          </w:tcPr>
          <w:p w14:paraId="5D8E8576" w14:textId="77777777" w:rsidR="00601010" w:rsidRPr="00601010" w:rsidRDefault="00601010" w:rsidP="00601010">
            <w:pPr>
              <w:spacing w:after="0" w:line="240" w:lineRule="auto"/>
              <w:rPr>
                <w:rFonts w:ascii="Times New Roman" w:eastAsia="Times New Roman" w:hAnsi="Times New Roman" w:cs="Times New Roman"/>
                <w:sz w:val="20"/>
                <w:szCs w:val="20"/>
              </w:rPr>
            </w:pPr>
          </w:p>
        </w:tc>
      </w:tr>
    </w:tbl>
    <w:p w14:paraId="66361E89" w14:textId="02D21266" w:rsidR="00601010" w:rsidRPr="00601010" w:rsidRDefault="00601010" w:rsidP="00601010">
      <w:pPr>
        <w:shd w:val="clear" w:color="auto" w:fill="FFFFFF"/>
        <w:spacing w:after="0" w:line="240" w:lineRule="auto"/>
        <w:jc w:val="right"/>
        <w:rPr>
          <w:rFonts w:ascii="Arial" w:eastAsia="Times New Roman" w:hAnsi="Arial" w:cs="Arial"/>
          <w:color w:val="222222"/>
          <w:sz w:val="24"/>
          <w:szCs w:val="24"/>
        </w:rPr>
      </w:pPr>
      <w:r w:rsidRPr="00601010">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E3DC655" wp14:editId="35CC89DF">
            <wp:simplePos x="0" y="0"/>
            <wp:positionH relativeFrom="column">
              <wp:align>right</wp:align>
            </wp:positionH>
            <wp:positionV relativeFrom="line">
              <wp:posOffset>0</wp:posOffset>
            </wp:positionV>
            <wp:extent cx="2638425" cy="1209675"/>
            <wp:effectExtent l="0" t="0" r="9525" b="9525"/>
            <wp:wrapSquare wrapText="bothSides"/>
            <wp:docPr id="1" name="Picture 1" descr="Office of External Affairs, Federal Emergency Management Agency, U.S. Department of Homeland Security, Washington, D.C. 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of External Affairs, Federal Emergency Management Agency, U.S. Department of Homeland Security, Washington, D.C. 20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10">
        <w:rPr>
          <w:rFonts w:ascii="Times New Roman" w:eastAsia="Times New Roman" w:hAnsi="Times New Roman" w:cs="Times New Roman"/>
          <w:color w:val="222222"/>
          <w:sz w:val="24"/>
          <w:szCs w:val="24"/>
          <w:lang w:val="en"/>
        </w:rPr>
        <w:t> </w:t>
      </w:r>
    </w:p>
    <w:p w14:paraId="453E5851"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03CF0082"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37532FF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0D645EDE" w14:textId="77777777" w:rsidR="00601010" w:rsidRPr="00601010" w:rsidRDefault="00601010" w:rsidP="00601010">
      <w:pPr>
        <w:shd w:val="clear" w:color="auto" w:fill="FFFFFF"/>
        <w:spacing w:after="0" w:line="240" w:lineRule="auto"/>
        <w:jc w:val="center"/>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5E982457" w14:textId="77777777" w:rsidR="00601010" w:rsidRPr="00601010" w:rsidRDefault="00601010" w:rsidP="00601010">
      <w:pPr>
        <w:shd w:val="clear" w:color="auto" w:fill="FFFFFF"/>
        <w:spacing w:after="0" w:line="240" w:lineRule="auto"/>
        <w:jc w:val="center"/>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0DB71891"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443628ED"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1"/>
          <w:szCs w:val="21"/>
          <w:lang w:val="en"/>
        </w:rPr>
        <w:t>March 27, 2020</w:t>
      </w:r>
      <w:r w:rsidRPr="00601010">
        <w:rPr>
          <w:rFonts w:ascii="Times New Roman" w:eastAsia="Times New Roman" w:hAnsi="Times New Roman" w:cs="Times New Roman"/>
          <w:color w:val="222222"/>
          <w:sz w:val="21"/>
          <w:szCs w:val="21"/>
          <w:lang w:val="en"/>
        </w:rPr>
        <w:br/>
        <w:t>Contact: Congressional and Intergovernmental Affairs Division</w:t>
      </w:r>
    </w:p>
    <w:p w14:paraId="6CCCD30D"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1"/>
          <w:szCs w:val="21"/>
          <w:lang w:val="en"/>
        </w:rPr>
        <w:t> </w:t>
      </w:r>
    </w:p>
    <w:p w14:paraId="08C99A74"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b/>
          <w:bCs/>
          <w:color w:val="AFABAB"/>
          <w:sz w:val="72"/>
          <w:szCs w:val="72"/>
          <w:lang w:val="en"/>
        </w:rPr>
        <w:t>Advisory</w:t>
      </w:r>
    </w:p>
    <w:p w14:paraId="39370A04" w14:textId="77777777" w:rsidR="00601010" w:rsidRPr="00601010" w:rsidRDefault="00601010" w:rsidP="00601010">
      <w:pPr>
        <w:shd w:val="clear" w:color="auto" w:fill="FFFFFF"/>
        <w:spacing w:after="0" w:line="240" w:lineRule="auto"/>
        <w:jc w:val="center"/>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0F8805EF"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b/>
          <w:bCs/>
          <w:color w:val="222222"/>
          <w:sz w:val="32"/>
          <w:szCs w:val="32"/>
          <w:lang w:val="en"/>
        </w:rPr>
        <w:t>FEMA Offers Ways for Private Sector to Help Fight COVID-19</w:t>
      </w:r>
    </w:p>
    <w:p w14:paraId="70586A6D"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0AF7D82E"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Under the White House Coronavirus Task Force’s direction, FEMA, HHS and our federal partners continue to work closely with state, local, tribal and territorial governments in executing a whole-of-government response to fight the COVID-19 pandemic and protect the public. The outpouring of support from the private sector to provide medical supplies and equipment has been tremendous. To help us match the many offers of assistance to the right place, at the right time, and in the right quantity, we ask for your help in ensuring partners know how to connect.   </w:t>
      </w:r>
    </w:p>
    <w:p w14:paraId="612D047F"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17126749"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To </w:t>
      </w:r>
      <w:r w:rsidRPr="00601010">
        <w:rPr>
          <w:rFonts w:ascii="Times New Roman" w:eastAsia="Times New Roman" w:hAnsi="Times New Roman" w:cs="Times New Roman"/>
          <w:b/>
          <w:bCs/>
          <w:color w:val="222222"/>
          <w:sz w:val="24"/>
          <w:szCs w:val="24"/>
          <w:lang w:val="en"/>
        </w:rPr>
        <w:t>sell medical supplies</w:t>
      </w:r>
      <w:r w:rsidRPr="00601010">
        <w:rPr>
          <w:rFonts w:ascii="Times New Roman" w:eastAsia="Times New Roman" w:hAnsi="Times New Roman" w:cs="Times New Roman"/>
          <w:color w:val="222222"/>
          <w:sz w:val="24"/>
          <w:szCs w:val="24"/>
          <w:lang w:val="en"/>
        </w:rPr>
        <w:t> or equipment to the federal government, please submit a price quote under the </w:t>
      </w:r>
      <w:hyperlink r:id="rId6" w:tgtFrame="_blank" w:history="1">
        <w:r w:rsidRPr="00601010">
          <w:rPr>
            <w:rFonts w:ascii="Times New Roman" w:eastAsia="Times New Roman" w:hAnsi="Times New Roman" w:cs="Times New Roman"/>
            <w:color w:val="1155CC"/>
            <w:sz w:val="24"/>
            <w:szCs w:val="24"/>
            <w:u w:val="single"/>
            <w:lang w:val="en"/>
          </w:rPr>
          <w:t>COVID-19 PPE and Medical Supplies Request for Quotation</w:t>
        </w:r>
      </w:hyperlink>
      <w:r w:rsidRPr="00601010">
        <w:rPr>
          <w:rFonts w:ascii="Times New Roman" w:eastAsia="Times New Roman" w:hAnsi="Times New Roman" w:cs="Times New Roman"/>
          <w:color w:val="222222"/>
          <w:sz w:val="24"/>
          <w:szCs w:val="24"/>
          <w:lang w:val="en"/>
        </w:rPr>
        <w:t>. Full details can be found in the solicitation (</w:t>
      </w:r>
      <w:hyperlink r:id="rId7" w:tgtFrame="_blank" w:history="1">
        <w:r w:rsidRPr="00601010">
          <w:rPr>
            <w:rFonts w:ascii="Times New Roman" w:eastAsia="Times New Roman" w:hAnsi="Times New Roman" w:cs="Times New Roman"/>
            <w:color w:val="1155CC"/>
            <w:sz w:val="24"/>
            <w:szCs w:val="24"/>
            <w:u w:val="single"/>
            <w:lang w:val="en"/>
          </w:rPr>
          <w:t>Updated Notice ID 70FA2020R00000011</w:t>
        </w:r>
      </w:hyperlink>
      <w:r w:rsidRPr="00601010">
        <w:rPr>
          <w:rFonts w:ascii="Times New Roman" w:eastAsia="Times New Roman" w:hAnsi="Times New Roman" w:cs="Times New Roman"/>
          <w:color w:val="222222"/>
          <w:sz w:val="24"/>
          <w:szCs w:val="24"/>
          <w:lang w:val="en"/>
        </w:rPr>
        <w:t>). This solicitation requires registration with the System for Award Management (SAM) in order to be considered for award, pursuant to applicable regulations and guidelines. Registration information can be found at </w:t>
      </w:r>
      <w:hyperlink r:id="rId8" w:tgtFrame="_blank" w:history="1">
        <w:r w:rsidRPr="00601010">
          <w:rPr>
            <w:rFonts w:ascii="Times New Roman" w:eastAsia="Times New Roman" w:hAnsi="Times New Roman" w:cs="Times New Roman"/>
            <w:color w:val="1155CC"/>
            <w:sz w:val="24"/>
            <w:szCs w:val="24"/>
            <w:u w:val="single"/>
            <w:lang w:val="en"/>
          </w:rPr>
          <w:t>www.sam.gov</w:t>
        </w:r>
      </w:hyperlink>
      <w:r w:rsidRPr="00601010">
        <w:rPr>
          <w:rFonts w:ascii="Times New Roman" w:eastAsia="Times New Roman" w:hAnsi="Times New Roman" w:cs="Times New Roman"/>
          <w:color w:val="222222"/>
          <w:sz w:val="24"/>
          <w:szCs w:val="24"/>
          <w:lang w:val="en"/>
        </w:rPr>
        <w:t>. Registration must be “ACTIVE” at the time of award. </w:t>
      </w:r>
    </w:p>
    <w:p w14:paraId="38112B9E"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05C32CE9"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If you have </w:t>
      </w:r>
      <w:r w:rsidRPr="00601010">
        <w:rPr>
          <w:rFonts w:ascii="Times New Roman" w:eastAsia="Times New Roman" w:hAnsi="Times New Roman" w:cs="Times New Roman"/>
          <w:b/>
          <w:bCs/>
          <w:color w:val="222222"/>
          <w:sz w:val="24"/>
          <w:szCs w:val="24"/>
          <w:lang w:val="en"/>
        </w:rPr>
        <w:t>medical supplies or equipment to donate</w:t>
      </w:r>
      <w:r w:rsidRPr="00601010">
        <w:rPr>
          <w:rFonts w:ascii="Times New Roman" w:eastAsia="Times New Roman" w:hAnsi="Times New Roman" w:cs="Times New Roman"/>
          <w:color w:val="222222"/>
          <w:sz w:val="24"/>
          <w:szCs w:val="24"/>
          <w:lang w:val="en"/>
        </w:rPr>
        <w:t>, please provide us details on what you are offering through our online medical supplies and equipment form at </w:t>
      </w:r>
      <w:hyperlink r:id="rId9" w:tgtFrame="_blank" w:history="1">
        <w:r w:rsidRPr="00601010">
          <w:rPr>
            <w:rFonts w:ascii="Times New Roman" w:eastAsia="Times New Roman" w:hAnsi="Times New Roman" w:cs="Times New Roman"/>
            <w:color w:val="1155CC"/>
            <w:sz w:val="24"/>
            <w:szCs w:val="24"/>
            <w:u w:val="single"/>
            <w:lang w:val="en"/>
          </w:rPr>
          <w:t>https://www.fema.gov/covid19offers</w:t>
        </w:r>
      </w:hyperlink>
      <w:r w:rsidRPr="00601010">
        <w:rPr>
          <w:rFonts w:ascii="Times New Roman" w:eastAsia="Times New Roman" w:hAnsi="Times New Roman" w:cs="Times New Roman"/>
          <w:color w:val="222222"/>
          <w:sz w:val="24"/>
          <w:szCs w:val="24"/>
          <w:lang w:val="en"/>
        </w:rPr>
        <w:t>.</w:t>
      </w:r>
    </w:p>
    <w:p w14:paraId="2B9E9853"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7E466C09"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If you are interested in </w:t>
      </w:r>
      <w:r w:rsidRPr="00601010">
        <w:rPr>
          <w:rFonts w:ascii="Times New Roman" w:eastAsia="Times New Roman" w:hAnsi="Times New Roman" w:cs="Times New Roman"/>
          <w:b/>
          <w:bCs/>
          <w:color w:val="222222"/>
          <w:sz w:val="24"/>
          <w:szCs w:val="24"/>
          <w:lang w:val="en"/>
        </w:rPr>
        <w:t>doing business with FEMA</w:t>
      </w:r>
      <w:r w:rsidRPr="00601010">
        <w:rPr>
          <w:rFonts w:ascii="Times New Roman" w:eastAsia="Times New Roman" w:hAnsi="Times New Roman" w:cs="Times New Roman"/>
          <w:color w:val="222222"/>
          <w:sz w:val="24"/>
          <w:szCs w:val="24"/>
          <w:lang w:val="en"/>
        </w:rPr>
        <w:t> and supporting the response to COVID-19 with your company’s </w:t>
      </w:r>
      <w:r w:rsidRPr="00601010">
        <w:rPr>
          <w:rFonts w:ascii="Times New Roman" w:eastAsia="Times New Roman" w:hAnsi="Times New Roman" w:cs="Times New Roman"/>
          <w:b/>
          <w:bCs/>
          <w:color w:val="222222"/>
          <w:sz w:val="24"/>
          <w:szCs w:val="24"/>
          <w:lang w:val="en"/>
        </w:rPr>
        <w:t>non-medical</w:t>
      </w:r>
      <w:r w:rsidRPr="00601010">
        <w:rPr>
          <w:rFonts w:ascii="Times New Roman" w:eastAsia="Times New Roman" w:hAnsi="Times New Roman" w:cs="Times New Roman"/>
          <w:color w:val="222222"/>
          <w:sz w:val="24"/>
          <w:szCs w:val="24"/>
          <w:lang w:val="en"/>
        </w:rPr>
        <w:t> goods and/or services, please submit your inquiry to the Department of Homeland Security’s Procurement Action Innovative Response (PAIR) team at</w:t>
      </w:r>
      <w:r w:rsidRPr="00601010">
        <w:rPr>
          <w:rFonts w:ascii="Times New Roman" w:eastAsia="Times New Roman" w:hAnsi="Times New Roman" w:cs="Times New Roman"/>
          <w:i/>
          <w:iCs/>
          <w:color w:val="222222"/>
          <w:sz w:val="24"/>
          <w:szCs w:val="24"/>
          <w:lang w:val="en"/>
        </w:rPr>
        <w:t> </w:t>
      </w:r>
      <w:hyperlink r:id="rId10" w:tgtFrame="_blank" w:history="1">
        <w:r w:rsidRPr="00601010">
          <w:rPr>
            <w:rFonts w:ascii="Times New Roman" w:eastAsia="Times New Roman" w:hAnsi="Times New Roman" w:cs="Times New Roman"/>
            <w:color w:val="1155CC"/>
            <w:sz w:val="24"/>
            <w:szCs w:val="24"/>
            <w:u w:val="single"/>
            <w:lang w:val="en"/>
          </w:rPr>
          <w:t>DHSIndustryLiaison@hq.dhs.gov</w:t>
        </w:r>
      </w:hyperlink>
      <w:r w:rsidRPr="00601010">
        <w:rPr>
          <w:rFonts w:ascii="Times New Roman" w:eastAsia="Times New Roman" w:hAnsi="Times New Roman" w:cs="Times New Roman"/>
          <w:i/>
          <w:iCs/>
          <w:color w:val="222222"/>
          <w:sz w:val="24"/>
          <w:szCs w:val="24"/>
          <w:lang w:val="en"/>
        </w:rPr>
        <w:t>.</w:t>
      </w:r>
    </w:p>
    <w:p w14:paraId="6EAB84D6"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i/>
          <w:iCs/>
          <w:color w:val="222222"/>
          <w:sz w:val="24"/>
          <w:szCs w:val="24"/>
          <w:lang w:val="en"/>
        </w:rPr>
        <w:t> </w:t>
      </w:r>
    </w:p>
    <w:p w14:paraId="4513F16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lastRenderedPageBreak/>
        <w:t>In addition to these avenues to help, </w:t>
      </w:r>
      <w:r w:rsidRPr="00601010">
        <w:rPr>
          <w:rFonts w:ascii="Times New Roman" w:eastAsia="Times New Roman" w:hAnsi="Times New Roman" w:cs="Times New Roman"/>
          <w:b/>
          <w:bCs/>
          <w:color w:val="222222"/>
          <w:sz w:val="24"/>
          <w:szCs w:val="24"/>
          <w:lang w:val="en"/>
        </w:rPr>
        <w:t>licensed healthcare professionals that want to volunteer</w:t>
      </w:r>
      <w:r w:rsidRPr="00601010">
        <w:rPr>
          <w:rFonts w:ascii="Times New Roman" w:eastAsia="Times New Roman" w:hAnsi="Times New Roman" w:cs="Times New Roman"/>
          <w:color w:val="222222"/>
          <w:sz w:val="24"/>
          <w:szCs w:val="24"/>
          <w:lang w:val="en"/>
        </w:rPr>
        <w:t> can get information on eligibility, view credential levels by clinical competency and register with the </w:t>
      </w:r>
      <w:hyperlink r:id="rId11" w:tgtFrame="_blank" w:history="1">
        <w:r w:rsidRPr="00601010">
          <w:rPr>
            <w:rFonts w:ascii="Times New Roman" w:eastAsia="Times New Roman" w:hAnsi="Times New Roman" w:cs="Times New Roman"/>
            <w:color w:val="1155CC"/>
            <w:sz w:val="24"/>
            <w:szCs w:val="24"/>
            <w:u w:val="single"/>
            <w:lang w:val="en"/>
          </w:rPr>
          <w:t>Emergency System for Advance Registration of Volunteer Health Professionals </w:t>
        </w:r>
      </w:hyperlink>
      <w:r w:rsidRPr="00601010">
        <w:rPr>
          <w:rFonts w:ascii="Times New Roman" w:eastAsia="Times New Roman" w:hAnsi="Times New Roman" w:cs="Times New Roman"/>
          <w:color w:val="222222"/>
          <w:sz w:val="24"/>
          <w:szCs w:val="24"/>
          <w:lang w:val="en"/>
        </w:rPr>
        <w:t>in their state. </w:t>
      </w:r>
    </w:p>
    <w:p w14:paraId="29214A19"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7D246BB5"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If you are a hospital or healthcare provider in need of medical supplies, please contact your state, local, tribal or territory department of public health and/or emergency management agency. Any needs that cannot be met by the state or tribe are then sent to the respective FEMA regional office who are coordinating requirements through the FEMA National Response Coordination Center. FEMA is working with the Department of Health and Human Services and other federal agencies to fulfill requests and ship supplies as quickly as possible. </w:t>
      </w:r>
    </w:p>
    <w:p w14:paraId="7944FBA8"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66775470"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Additional ways to help can be found at </w:t>
      </w:r>
      <w:hyperlink r:id="rId12" w:tgtFrame="_blank" w:history="1">
        <w:r w:rsidRPr="00601010">
          <w:rPr>
            <w:rFonts w:ascii="Times New Roman" w:eastAsia="Times New Roman" w:hAnsi="Times New Roman" w:cs="Times New Roman"/>
            <w:color w:val="1155CC"/>
            <w:sz w:val="24"/>
            <w:szCs w:val="24"/>
            <w:u w:val="single"/>
            <w:lang w:val="en"/>
          </w:rPr>
          <w:t>www.fema.gov/coronavirus/how-to-help</w:t>
        </w:r>
      </w:hyperlink>
      <w:r w:rsidRPr="00601010">
        <w:rPr>
          <w:rFonts w:ascii="Times New Roman" w:eastAsia="Times New Roman" w:hAnsi="Times New Roman" w:cs="Times New Roman"/>
          <w:color w:val="222222"/>
          <w:sz w:val="24"/>
          <w:szCs w:val="24"/>
          <w:lang w:val="en"/>
        </w:rPr>
        <w:t>. </w:t>
      </w:r>
    </w:p>
    <w:p w14:paraId="0AEF48FF"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18D01F3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If you have any questions, please contact the National Business Emergency Operations Center at </w:t>
      </w:r>
      <w:hyperlink r:id="rId13" w:tgtFrame="_blank" w:history="1">
        <w:r w:rsidRPr="00601010">
          <w:rPr>
            <w:rFonts w:ascii="Times New Roman" w:eastAsia="Times New Roman" w:hAnsi="Times New Roman" w:cs="Times New Roman"/>
            <w:color w:val="1155CC"/>
            <w:sz w:val="24"/>
            <w:szCs w:val="24"/>
            <w:u w:val="single"/>
            <w:lang w:val="en"/>
          </w:rPr>
          <w:t>NBEOC@max.gov</w:t>
        </w:r>
      </w:hyperlink>
      <w:r w:rsidRPr="00601010">
        <w:rPr>
          <w:rFonts w:ascii="Times New Roman" w:eastAsia="Times New Roman" w:hAnsi="Times New Roman" w:cs="Times New Roman"/>
          <w:color w:val="222222"/>
          <w:sz w:val="24"/>
          <w:szCs w:val="24"/>
          <w:lang w:val="en"/>
        </w:rPr>
        <w:t>.</w:t>
      </w:r>
    </w:p>
    <w:p w14:paraId="034ABD94"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Arial" w:eastAsia="Times New Roman" w:hAnsi="Arial" w:cs="Arial"/>
          <w:color w:val="222222"/>
          <w:sz w:val="24"/>
          <w:szCs w:val="24"/>
          <w:lang w:val="en"/>
        </w:rPr>
        <w:t> </w:t>
      </w:r>
    </w:p>
    <w:p w14:paraId="65579182" w14:textId="77777777" w:rsidR="00601010" w:rsidRPr="00601010" w:rsidRDefault="00601010" w:rsidP="00601010">
      <w:pPr>
        <w:shd w:val="clear" w:color="auto" w:fill="FFFFFF"/>
        <w:spacing w:after="0" w:line="240" w:lineRule="auto"/>
        <w:jc w:val="center"/>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w:t>
      </w:r>
    </w:p>
    <w:p w14:paraId="6B7611A7"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Times New Roman" w:eastAsia="Times New Roman" w:hAnsi="Times New Roman" w:cs="Times New Roman"/>
          <w:color w:val="222222"/>
          <w:sz w:val="24"/>
          <w:szCs w:val="24"/>
          <w:lang w:val="en"/>
        </w:rPr>
        <w:t> </w:t>
      </w:r>
    </w:p>
    <w:p w14:paraId="2B9013F4"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i/>
          <w:iCs/>
          <w:color w:val="222222"/>
          <w:sz w:val="24"/>
          <w:szCs w:val="24"/>
          <w:lang w:val="en"/>
        </w:rPr>
        <w:t>FEMA’s mission is to help people before, during and after disasters.</w:t>
      </w:r>
    </w:p>
    <w:p w14:paraId="515A3AD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i/>
          <w:iCs/>
          <w:color w:val="222222"/>
          <w:sz w:val="24"/>
          <w:szCs w:val="24"/>
          <w:lang w:val="en"/>
        </w:rPr>
        <w:t> </w:t>
      </w:r>
    </w:p>
    <w:p w14:paraId="0D90946A" w14:textId="77777777" w:rsidR="00601010" w:rsidRPr="00601010" w:rsidRDefault="00601010" w:rsidP="00601010">
      <w:pPr>
        <w:shd w:val="clear" w:color="auto" w:fill="FFFFFF"/>
        <w:spacing w:after="0" w:line="240" w:lineRule="auto"/>
        <w:rPr>
          <w:rFonts w:ascii="Arial" w:eastAsia="Times New Roman" w:hAnsi="Arial" w:cs="Arial"/>
          <w:color w:val="222222"/>
          <w:sz w:val="24"/>
          <w:szCs w:val="24"/>
        </w:rPr>
      </w:pPr>
      <w:r w:rsidRPr="00601010">
        <w:rPr>
          <w:rFonts w:ascii="Calibri" w:eastAsia="Times New Roman" w:hAnsi="Calibri" w:cs="Calibri"/>
          <w:i/>
          <w:iCs/>
          <w:color w:val="222222"/>
          <w:sz w:val="24"/>
          <w:szCs w:val="24"/>
          <w:lang w:val="en"/>
        </w:rPr>
        <w:t>Follow </w:t>
      </w:r>
      <w:hyperlink r:id="rId14" w:tgtFrame="_blank" w:history="1">
        <w:r w:rsidRPr="00601010">
          <w:rPr>
            <w:rFonts w:ascii="Calibri" w:eastAsia="Times New Roman" w:hAnsi="Calibri" w:cs="Calibri"/>
            <w:i/>
            <w:iCs/>
            <w:color w:val="1155CC"/>
            <w:sz w:val="24"/>
            <w:szCs w:val="24"/>
            <w:u w:val="single"/>
            <w:lang w:val="en"/>
          </w:rPr>
          <w:t>FEMA online</w:t>
        </w:r>
      </w:hyperlink>
      <w:r w:rsidRPr="00601010">
        <w:rPr>
          <w:rFonts w:ascii="Calibri" w:eastAsia="Times New Roman" w:hAnsi="Calibri" w:cs="Calibri"/>
          <w:i/>
          <w:iCs/>
          <w:color w:val="222222"/>
          <w:sz w:val="24"/>
          <w:szCs w:val="24"/>
          <w:lang w:val="en"/>
        </w:rPr>
        <w:t>, on Twitter </w:t>
      </w:r>
      <w:hyperlink r:id="rId15" w:tgtFrame="_blank" w:history="1">
        <w:r w:rsidRPr="00601010">
          <w:rPr>
            <w:rFonts w:ascii="Calibri" w:eastAsia="Times New Roman" w:hAnsi="Calibri" w:cs="Calibri"/>
            <w:i/>
            <w:iCs/>
            <w:color w:val="1155CC"/>
            <w:sz w:val="24"/>
            <w:szCs w:val="24"/>
            <w:u w:val="single"/>
            <w:lang w:val="en"/>
          </w:rPr>
          <w:t>@FEMA</w:t>
        </w:r>
      </w:hyperlink>
      <w:r w:rsidRPr="00601010">
        <w:rPr>
          <w:rFonts w:ascii="Calibri" w:eastAsia="Times New Roman" w:hAnsi="Calibri" w:cs="Calibri"/>
          <w:i/>
          <w:iCs/>
          <w:color w:val="222222"/>
          <w:sz w:val="24"/>
          <w:szCs w:val="24"/>
          <w:lang w:val="en"/>
        </w:rPr>
        <w:t> or </w:t>
      </w:r>
      <w:hyperlink r:id="rId16" w:tgtFrame="_blank" w:history="1">
        <w:r w:rsidRPr="00601010">
          <w:rPr>
            <w:rFonts w:ascii="Calibri" w:eastAsia="Times New Roman" w:hAnsi="Calibri" w:cs="Calibri"/>
            <w:i/>
            <w:iCs/>
            <w:color w:val="1155CC"/>
            <w:sz w:val="24"/>
            <w:szCs w:val="24"/>
            <w:u w:val="single"/>
            <w:lang w:val="en"/>
          </w:rPr>
          <w:t>@</w:t>
        </w:r>
        <w:proofErr w:type="spellStart"/>
        <w:r w:rsidRPr="00601010">
          <w:rPr>
            <w:rFonts w:ascii="Calibri" w:eastAsia="Times New Roman" w:hAnsi="Calibri" w:cs="Calibri"/>
            <w:i/>
            <w:iCs/>
            <w:color w:val="1155CC"/>
            <w:sz w:val="24"/>
            <w:szCs w:val="24"/>
            <w:u w:val="single"/>
            <w:lang w:val="en"/>
          </w:rPr>
          <w:t>FEMAEspanol</w:t>
        </w:r>
        <w:proofErr w:type="spellEnd"/>
      </w:hyperlink>
      <w:r w:rsidRPr="00601010">
        <w:rPr>
          <w:rFonts w:ascii="Calibri" w:eastAsia="Times New Roman" w:hAnsi="Calibri" w:cs="Calibri"/>
          <w:i/>
          <w:iCs/>
          <w:color w:val="222222"/>
          <w:sz w:val="24"/>
          <w:szCs w:val="24"/>
          <w:lang w:val="en"/>
        </w:rPr>
        <w:t>, on FEMA’s </w:t>
      </w:r>
      <w:hyperlink r:id="rId17" w:tgtFrame="_blank" w:history="1">
        <w:r w:rsidRPr="00601010">
          <w:rPr>
            <w:rFonts w:ascii="Calibri" w:eastAsia="Times New Roman" w:hAnsi="Calibri" w:cs="Calibri"/>
            <w:i/>
            <w:iCs/>
            <w:color w:val="1155CC"/>
            <w:sz w:val="24"/>
            <w:szCs w:val="24"/>
            <w:u w:val="single"/>
            <w:lang w:val="en"/>
          </w:rPr>
          <w:t>Facebook page</w:t>
        </w:r>
      </w:hyperlink>
      <w:r w:rsidRPr="00601010">
        <w:rPr>
          <w:rFonts w:ascii="Calibri" w:eastAsia="Times New Roman" w:hAnsi="Calibri" w:cs="Calibri"/>
          <w:i/>
          <w:iCs/>
          <w:color w:val="222222"/>
          <w:sz w:val="24"/>
          <w:szCs w:val="24"/>
          <w:lang w:val="en"/>
        </w:rPr>
        <w:t> or </w:t>
      </w:r>
      <w:proofErr w:type="spellStart"/>
      <w:r w:rsidRPr="00601010">
        <w:rPr>
          <w:rFonts w:ascii="Arial" w:eastAsia="Times New Roman" w:hAnsi="Arial" w:cs="Arial"/>
          <w:color w:val="222222"/>
          <w:sz w:val="24"/>
          <w:szCs w:val="24"/>
          <w:lang w:val="en"/>
        </w:rPr>
        <w:fldChar w:fldCharType="begin"/>
      </w:r>
      <w:r w:rsidRPr="00601010">
        <w:rPr>
          <w:rFonts w:ascii="Arial" w:eastAsia="Times New Roman" w:hAnsi="Arial" w:cs="Arial"/>
          <w:color w:val="222222"/>
          <w:sz w:val="24"/>
          <w:szCs w:val="24"/>
          <w:lang w:val="en"/>
        </w:rPr>
        <w:instrText xml:space="preserve"> HYPERLINK "https://nam11.safelinks.protection.outlook.com/?url=https%3A%2F%2Flnks.gd%2Fl%2FeyJhbGciOiJIUzI1NiJ9.eyJidWxsZXRpbl9saW5rX2lkIjoxMTAsInVyaSI6ImJwMjpjbGljayIsImJ1bGxldGluX2lkIjoiMjAyMDAzMjcuMTk0MjY2MzEiLCJ1cmwiOiJodHRwczovL3d3dy5mYWNlYm9vay5jb20vRkVNQWVzcGFub2wifQ.ls1DsNI8Byze1w2lpcWYsmRmak0VfV3azzGQlIM32ZA%2Fbr%2F76746040877-l&amp;data=02%7C01%7Cpauldarley%40darley.com%7C64f97b27b76f4b9cf87708d7d2977cb2%7Cbaaafa4c8771491bbcb38ebdd20b8c9a%7C0%7C0%7C637209420392285725&amp;sdata=CmgWJEo0G%2FGcKX9u36%2BHikkEdiFHm2xLjUMCTwxBbec%3D&amp;reserved=0" \t "_blank" </w:instrText>
      </w:r>
      <w:r w:rsidRPr="00601010">
        <w:rPr>
          <w:rFonts w:ascii="Arial" w:eastAsia="Times New Roman" w:hAnsi="Arial" w:cs="Arial"/>
          <w:color w:val="222222"/>
          <w:sz w:val="24"/>
          <w:szCs w:val="24"/>
          <w:lang w:val="en"/>
        </w:rPr>
        <w:fldChar w:fldCharType="separate"/>
      </w:r>
      <w:r w:rsidRPr="00601010">
        <w:rPr>
          <w:rFonts w:ascii="Calibri" w:eastAsia="Times New Roman" w:hAnsi="Calibri" w:cs="Calibri"/>
          <w:i/>
          <w:iCs/>
          <w:color w:val="1155CC"/>
          <w:sz w:val="24"/>
          <w:szCs w:val="24"/>
          <w:u w:val="single"/>
          <w:lang w:val="en"/>
        </w:rPr>
        <w:t>Espanol</w:t>
      </w:r>
      <w:proofErr w:type="spellEnd"/>
      <w:r w:rsidRPr="00601010">
        <w:rPr>
          <w:rFonts w:ascii="Calibri" w:eastAsia="Times New Roman" w:hAnsi="Calibri" w:cs="Calibri"/>
          <w:i/>
          <w:iCs/>
          <w:color w:val="1155CC"/>
          <w:sz w:val="24"/>
          <w:szCs w:val="24"/>
          <w:u w:val="single"/>
          <w:lang w:val="en"/>
        </w:rPr>
        <w:t xml:space="preserve"> page</w:t>
      </w:r>
      <w:r w:rsidRPr="00601010">
        <w:rPr>
          <w:rFonts w:ascii="Arial" w:eastAsia="Times New Roman" w:hAnsi="Arial" w:cs="Arial"/>
          <w:color w:val="222222"/>
          <w:sz w:val="24"/>
          <w:szCs w:val="24"/>
          <w:lang w:val="en"/>
        </w:rPr>
        <w:fldChar w:fldCharType="end"/>
      </w:r>
      <w:r w:rsidRPr="00601010">
        <w:rPr>
          <w:rFonts w:ascii="Calibri" w:eastAsia="Times New Roman" w:hAnsi="Calibri" w:cs="Calibri"/>
          <w:i/>
          <w:iCs/>
          <w:color w:val="222222"/>
          <w:sz w:val="24"/>
          <w:szCs w:val="24"/>
          <w:lang w:val="en"/>
        </w:rPr>
        <w:t> and at FEMA’s </w:t>
      </w:r>
      <w:hyperlink r:id="rId18" w:tgtFrame="_blank" w:history="1">
        <w:r w:rsidRPr="00601010">
          <w:rPr>
            <w:rFonts w:ascii="Calibri" w:eastAsia="Times New Roman" w:hAnsi="Calibri" w:cs="Calibri"/>
            <w:i/>
            <w:iCs/>
            <w:color w:val="1155CC"/>
            <w:sz w:val="24"/>
            <w:szCs w:val="24"/>
            <w:u w:val="single"/>
            <w:lang w:val="en"/>
          </w:rPr>
          <w:t>YouTube</w:t>
        </w:r>
      </w:hyperlink>
      <w:r w:rsidRPr="00601010">
        <w:rPr>
          <w:rFonts w:ascii="Calibri" w:eastAsia="Times New Roman" w:hAnsi="Calibri" w:cs="Calibri"/>
          <w:i/>
          <w:iCs/>
          <w:color w:val="222222"/>
          <w:sz w:val="24"/>
          <w:szCs w:val="24"/>
          <w:lang w:val="en"/>
        </w:rPr>
        <w:t> account. Also, follow Administrator Pete Gaynor’s activities </w:t>
      </w:r>
      <w:hyperlink r:id="rId19" w:tgtFrame="_blank" w:history="1">
        <w:r w:rsidRPr="00601010">
          <w:rPr>
            <w:rFonts w:ascii="Calibri" w:eastAsia="Times New Roman" w:hAnsi="Calibri" w:cs="Calibri"/>
            <w:i/>
            <w:iCs/>
            <w:color w:val="1155CC"/>
            <w:sz w:val="24"/>
            <w:szCs w:val="24"/>
            <w:u w:val="single"/>
            <w:lang w:val="en"/>
          </w:rPr>
          <w:t>@</w:t>
        </w:r>
        <w:proofErr w:type="spellStart"/>
        <w:r w:rsidRPr="00601010">
          <w:rPr>
            <w:rFonts w:ascii="Calibri" w:eastAsia="Times New Roman" w:hAnsi="Calibri" w:cs="Calibri"/>
            <w:i/>
            <w:iCs/>
            <w:color w:val="1155CC"/>
            <w:sz w:val="24"/>
            <w:szCs w:val="24"/>
            <w:u w:val="single"/>
            <w:lang w:val="en"/>
          </w:rPr>
          <w:t>FEMA_Pete</w:t>
        </w:r>
        <w:proofErr w:type="spellEnd"/>
      </w:hyperlink>
      <w:r w:rsidRPr="00601010">
        <w:rPr>
          <w:rFonts w:ascii="Calibri" w:eastAsia="Times New Roman" w:hAnsi="Calibri" w:cs="Calibri"/>
          <w:i/>
          <w:iCs/>
          <w:color w:val="222222"/>
          <w:sz w:val="24"/>
          <w:szCs w:val="24"/>
          <w:lang w:val="en"/>
        </w:rPr>
        <w:t>.</w:t>
      </w:r>
    </w:p>
    <w:p w14:paraId="7A9E0B48" w14:textId="77777777" w:rsidR="00581846" w:rsidRDefault="00581846">
      <w:bookmarkStart w:id="1" w:name="_GoBack"/>
      <w:bookmarkEnd w:id="1"/>
    </w:p>
    <w:sectPr w:rsidR="0058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10"/>
    <w:rsid w:val="00581846"/>
    <w:rsid w:val="0060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13E"/>
  <w15:chartTrackingRefBased/>
  <w15:docId w15:val="{62B66D6A-1659-40DD-80DB-F7801375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010"/>
    <w:rPr>
      <w:color w:val="0000FF"/>
      <w:u w:val="single"/>
    </w:rPr>
  </w:style>
  <w:style w:type="paragraph" w:styleId="NormalWeb">
    <w:name w:val="Normal (Web)"/>
    <w:basedOn w:val="Normal"/>
    <w:uiPriority w:val="99"/>
    <w:semiHidden/>
    <w:unhideWhenUsed/>
    <w:rsid w:val="00601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010"/>
    <w:rPr>
      <w:b/>
      <w:bCs/>
    </w:rPr>
  </w:style>
  <w:style w:type="character" w:styleId="Emphasis">
    <w:name w:val="Emphasis"/>
    <w:basedOn w:val="DefaultParagraphFont"/>
    <w:uiPriority w:val="20"/>
    <w:qFormat/>
    <w:rsid w:val="00601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8965">
      <w:bodyDiv w:val="1"/>
      <w:marLeft w:val="0"/>
      <w:marRight w:val="0"/>
      <w:marTop w:val="0"/>
      <w:marBottom w:val="0"/>
      <w:divBdr>
        <w:top w:val="none" w:sz="0" w:space="0" w:color="auto"/>
        <w:left w:val="none" w:sz="0" w:space="0" w:color="auto"/>
        <w:bottom w:val="none" w:sz="0" w:space="0" w:color="auto"/>
        <w:right w:val="none" w:sz="0" w:space="0" w:color="auto"/>
      </w:divBdr>
      <w:divsChild>
        <w:div w:id="1030448386">
          <w:marLeft w:val="0"/>
          <w:marRight w:val="0"/>
          <w:marTop w:val="0"/>
          <w:marBottom w:val="0"/>
          <w:divBdr>
            <w:top w:val="none" w:sz="0" w:space="0" w:color="auto"/>
            <w:left w:val="none" w:sz="0" w:space="0" w:color="auto"/>
            <w:bottom w:val="none" w:sz="0" w:space="0" w:color="auto"/>
            <w:right w:val="none" w:sz="0" w:space="0" w:color="auto"/>
          </w:divBdr>
          <w:divsChild>
            <w:div w:id="2922979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lnks.gd%2Fl%2FeyJhbGciOiJIUzI1NiJ9.eyJidWxsZXRpbl9saW5rX2lkIjoxMDIsInVyaSI6ImJwMjpjbGljayIsImJ1bGxldGluX2lkIjoiMjAyMDAzMjcuMTk0MjY2MzEiLCJ1cmwiOiJodHRwOi8vd3d3LnNhbS5nb3YvIn0.rbR733URJdIDVKgHIumeRPtCyhZgQWOA0oBbXiJEGbk%2Fbr%2F76746040877-l&amp;data=02%7C01%7Cpauldarley%40darley.com%7C64f97b27b76f4b9cf87708d7d2977cb2%7Cbaaafa4c8771491bbcb38ebdd20b8c9a%7C0%7C0%7C637209420392245750&amp;sdata=1tCGp2ejnCEbh8UytFefQUY8Idj0IffCJglMD2zGQqM%3D&amp;reserved=0" TargetMode="External"/><Relationship Id="rId13" Type="http://schemas.openxmlformats.org/officeDocument/2006/relationships/hyperlink" Target="mailto:NBEOC@max.gov" TargetMode="External"/><Relationship Id="rId18" Type="http://schemas.openxmlformats.org/officeDocument/2006/relationships/hyperlink" Target="https://nam11.safelinks.protection.outlook.com/?url=https%3A%2F%2Flnks.gd%2Fl%2FeyJhbGciOiJIUzI1NiJ9.eyJidWxsZXRpbl9saW5rX2lkIjoxMTEsInVyaSI6ImJwMjpjbGljayIsImJ1bGxldGluX2lkIjoiMjAyMDAzMjcuMTk0MjY2MzEiLCJ1cmwiOiJodHRwczovL3d3dy55b3V0dWJlLmNvbS91c2VyL0ZFTUEifQ.pyvazQ3XLLu-G-OW54ftEkhvwQFmZ1NwG5hNrf83qSU%2Fbr%2F76746040877-l&amp;data=02%7C01%7Cpauldarley%40darley.com%7C64f97b27b76f4b9cf87708d7d2977cb2%7Cbaaafa4c8771491bbcb38ebdd20b8c9a%7C0%7C0%7C637209420392285725&amp;sdata=ZCeuwH25OJ0tvEjdn%2FDdSkx2msyzy8j0ZYUckxyvOhY%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11.safelinks.protection.outlook.com/?url=https%3A%2F%2Flnks.gd%2Fl%2FeyJhbGciOiJIUzI1NiJ9.eyJidWxsZXRpbl9saW5rX2lkIjoxMDEsInVyaSI6ImJwMjpjbGljayIsImJ1bGxldGluX2lkIjoiMjAyMDAzMjcuMTk0MjY2MzEiLCJ1cmwiOiJodHRwczovL2JldGEuc2FtLmdvdi9vcHAvM2UwNWU2NjRlNjA2NDg2Y2EzNGQxYTQxYjQ3ZmYwZmYvdmlldyJ9.Eyau5KriyhNyzGR-nMDKNo5NWp7i0mZzeBSS_UxWnzQ%2Fbr%2F76746040877-l&amp;data=02%7C01%7Cpauldarley%40darley.com%7C64f97b27b76f4b9cf87708d7d2977cb2%7Cbaaafa4c8771491bbcb38ebdd20b8c9a%7C0%7C0%7C637209420392245750&amp;sdata=v%2BhMIhyMpNxOaLlofVCwvkOHVRcS%2F1PMEIEgZJe%2F0rU%3D&amp;reserved=0" TargetMode="External"/><Relationship Id="rId12" Type="http://schemas.openxmlformats.org/officeDocument/2006/relationships/hyperlink" Target="https://nam11.safelinks.protection.outlook.com/?url=https%3A%2F%2Flnks.gd%2Fl%2FeyJhbGciOiJIUzI1NiJ9.eyJidWxsZXRpbl9saW5rX2lkIjoxMDUsInVyaSI6ImJwMjpjbGljayIsImJ1bGxldGluX2lkIjoiMjAyMDAzMjcuMTk0MjY2MzEiLCJ1cmwiOiJodHRwOi8vd3d3LmZlbWEuZ292L2Nvcm9uYXZpcnVzL2hvdy10by1oZWxwIn0.7QRM9st7r33_glOQcPm3vDr6dnZeALT1jDLc0VvfpEg%2Fbr%2F76746040877-l&amp;data=02%7C01%7Cpauldarley%40darley.com%7C64f97b27b76f4b9cf87708d7d2977cb2%7Cbaaafa4c8771491bbcb38ebdd20b8c9a%7C0%7C0%7C637209420392265736&amp;sdata=aju7kmtLN9O6G%2FPjN8ZV13NMtJ%2B0V%2ByAhgOOaanpY3s%3D&amp;reserved=0" TargetMode="External"/><Relationship Id="rId17" Type="http://schemas.openxmlformats.org/officeDocument/2006/relationships/hyperlink" Target="https://nam11.safelinks.protection.outlook.com/?url=https%3A%2F%2Flnks.gd%2Fl%2FeyJhbGciOiJIUzI1NiJ9.eyJidWxsZXRpbl9saW5rX2lkIjoxMDksInVyaSI6ImJwMjpjbGljayIsImJ1bGxldGluX2lkIjoiMjAyMDAzMjcuMTk0MjY2MzEiLCJ1cmwiOiJodHRwczovL3d3dy5mYWNlYm9vay5jb20vRkVNQSJ9.RaJK3XYTMVx3qOtHxbCoOdKyGI8tngORlLOCngTVo_4%2Fbr%2F76746040877-l&amp;data=02%7C01%7Cpauldarley%40darley.com%7C64f97b27b76f4b9cf87708d7d2977cb2%7Cbaaafa4c8771491bbcb38ebdd20b8c9a%7C0%7C0%7C637209420392285725&amp;sdata=sE2Ews%2BR60fkBZIxvDePU4anO8xfK6Cc09%2FY%2FZuX2ZU%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s%3A%2F%2Flnks.gd%2Fl%2FeyJhbGciOiJIUzI1NiJ9.eyJidWxsZXRpbl9saW5rX2lkIjoxMDgsInVyaSI6ImJwMjpjbGljayIsImJ1bGxldGluX2lkIjoiMjAyMDAzMjcuMTk0MjY2MzEiLCJ1cmwiOiJodHRwczovL3R3aXR0ZXIuY29tL0ZFTUFFc3Bhbm9sIn0.I-cfN3IGAm0O9g5wNcgMnR_43F-4syi7M1SIBoi4aEg%2Fbr%2F76746040877-l&amp;data=02%7C01%7Cpauldarley%40darley.com%7C64f97b27b76f4b9cf87708d7d2977cb2%7Cbaaafa4c8771491bbcb38ebdd20b8c9a%7C0%7C0%7C637209420392275730&amp;sdata=FR5m4PMTis5IQ4BYke9aM%2Bwq02PhpWT4lrXCBHe33OA%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11.safelinks.protection.outlook.com/?url=https%3A%2F%2Flnks.gd%2Fl%2FeyJhbGciOiJIUzI1NiJ9.eyJidWxsZXRpbl9saW5rX2lkIjoxMDAsInVyaSI6ImJwMjpjbGljayIsImJ1bGxldGluX2lkIjoiMjAyMDAzMjcuMTk0MjY2MzEiLCJ1cmwiOiJodHRwczovL2JldGEuc2FtLmdvdi9vcHAvM2UwNWU2NjRlNjA2NDg2Y2EzNGQxYTQxYjQ3ZmYwZmYvdmlldyJ9.3mSK1znFGA3UqFUzPxeJNQIS6Yy10YBb_RYziIRhrn8%2Fbr%2F76746040877-l&amp;data=02%7C01%7Cpauldarley%40darley.com%7C64f97b27b76f4b9cf87708d7d2977cb2%7Cbaaafa4c8771491bbcb38ebdd20b8c9a%7C0%7C0%7C637209420392235752&amp;sdata=c2AQjOgLUI2yvHtzhNdgD5mXt%2FcqvSxjQy%2FFwXUCmXo%3D&amp;reserved=0" TargetMode="External"/><Relationship Id="rId11" Type="http://schemas.openxmlformats.org/officeDocument/2006/relationships/hyperlink" Target="https://nam11.safelinks.protection.outlook.com/?url=https%3A%2F%2Flnks.gd%2Fl%2FeyJhbGciOiJIUzI1NiJ9.eyJidWxsZXRpbl9saW5rX2lkIjoxMDQsInVyaSI6ImJwMjpjbGljayIsImJ1bGxldGluX2lkIjoiMjAyMDAzMjcuMTk0MjY2MzEiLCJ1cmwiOiJodHRwczovL3d3dy5waGUuZ292L2VzYXJ2aHAvcGFnZXMvcmVnaXN0cmF0aW9uLmFzcHgifQ.wH-bzE3x8U0rUzOmUi0QuJ7ZsJDzlbsT65cMD3WiBj8%2Fbr%2F76746040877-l&amp;data=02%7C01%7Cpauldarley%40darley.com%7C64f97b27b76f4b9cf87708d7d2977cb2%7Cbaaafa4c8771491bbcb38ebdd20b8c9a%7C0%7C0%7C637209420392255741&amp;sdata=OgFcr9ojJlxaDEVa44YjHb4TvxBe3kLFaNk2n1vvemU%3D&amp;reserved=0" TargetMode="External"/><Relationship Id="rId5" Type="http://schemas.openxmlformats.org/officeDocument/2006/relationships/image" Target="media/image1.png"/><Relationship Id="rId15" Type="http://schemas.openxmlformats.org/officeDocument/2006/relationships/hyperlink" Target="https://nam11.safelinks.protection.outlook.com/?url=https%3A%2F%2Flnks.gd%2Fl%2FeyJhbGciOiJIUzI1NiJ9.eyJidWxsZXRpbl9saW5rX2lkIjoxMDcsInVyaSI6ImJwMjpjbGljayIsImJ1bGxldGluX2lkIjoiMjAyMDAzMjcuMTk0MjY2MzEiLCJ1cmwiOiJodHRwczovL3R3aXR0ZXIuY29tL0ZFTUEifQ.7ZoyWg3AWW2dgooRa2wIZIrzhKBI4gxN7cafvcZVY2M%2Fbr%2F76746040877-l&amp;data=02%7C01%7Cpauldarley%40darley.com%7C64f97b27b76f4b9cf87708d7d2977cb2%7Cbaaafa4c8771491bbcb38ebdd20b8c9a%7C0%7C0%7C637209420392275730&amp;sdata=O3HlgIjpCBrm3liUBo%2FvOe1ukTbhesYGInbnFZWYbs4%3D&amp;reserved=0" TargetMode="External"/><Relationship Id="rId10" Type="http://schemas.openxmlformats.org/officeDocument/2006/relationships/hyperlink" Target="mailto:DHSIndustryLiaison@hq.dhs.gov" TargetMode="External"/><Relationship Id="rId19" Type="http://schemas.openxmlformats.org/officeDocument/2006/relationships/hyperlink" Target="https://nam11.safelinks.protection.outlook.com/?url=https%3A%2F%2Flnks.gd%2Fl%2FeyJhbGciOiJIUzI1NiJ9.eyJidWxsZXRpbl9saW5rX2lkIjoxMTIsInVyaSI6ImJwMjpjbGljayIsImJ1bGxldGluX2lkIjoiMjAyMDAzMjcuMTk0MjY2MzEiLCJ1cmwiOiJodHRwczovL3R3aXR0ZXIuY29tL0ZFTUFfUGV0ZSJ9.5HSQW_Xx3Ga8IRjU-lK45LjH7F_XgWVf9EgRUDOW80Y%2Fbr%2F76746040877-l&amp;data=02%7C01%7Cpauldarley%40darley.com%7C64f97b27b76f4b9cf87708d7d2977cb2%7Cbaaafa4c8771491bbcb38ebdd20b8c9a%7C0%7C0%7C637209420392295722&amp;sdata=o%2BfAf78dXD2GWpwZwb%2BTlY7vHFULZ7cwuLbiz%2FNtKMo%3D&amp;reserved=0" TargetMode="External"/><Relationship Id="rId4" Type="http://schemas.openxmlformats.org/officeDocument/2006/relationships/hyperlink" Target="mailto:fema@service.govdelivery.com" TargetMode="External"/><Relationship Id="rId9" Type="http://schemas.openxmlformats.org/officeDocument/2006/relationships/hyperlink" Target="https://nam11.safelinks.protection.outlook.com/?url=https%3A%2F%2Flnks.gd%2Fl%2FeyJhbGciOiJIUzI1NiJ9.eyJidWxsZXRpbl9saW5rX2lkIjoxMDMsInVyaSI6ImJwMjpjbGljayIsImJ1bGxldGluX2lkIjoiMjAyMDAzMjcuMTk0MjY2MzEiLCJ1cmwiOiJodHRwczovL3d3dy5mZW1hLmdvdi9jb3ZpZDE5b2ZmZXJzIn0.gXc7BycGCZmXxjhawdwaFUAsEMmfmVRS3sQzqlzttTw%2Fbr%2F76746040877-l&amp;data=02%7C01%7Cpauldarley%40darley.com%7C64f97b27b76f4b9cf87708d7d2977cb2%7Cbaaafa4c8771491bbcb38ebdd20b8c9a%7C0%7C0%7C637209420392255741&amp;sdata=sokSpuH1zJrDNhOSve6bjEhDA7MiTW6kc%2Fp2KhcMssA%3D&amp;reserved=0" TargetMode="External"/><Relationship Id="rId14" Type="http://schemas.openxmlformats.org/officeDocument/2006/relationships/hyperlink" Target="https://nam11.safelinks.protection.outlook.com/?url=https%3A%2F%2Flnks.gd%2Fl%2FeyJhbGciOiJIUzI1NiJ9.eyJidWxsZXRpbl9saW5rX2lkIjoxMDYsInVyaSI6ImJwMjpjbGljayIsImJ1bGxldGluX2lkIjoiMjAyMDAzMjcuMTk0MjY2MzEiLCJ1cmwiOiJodHRwczovL3d3dy5mZW1hLmdvdi9ibG9nIn0.JdbYkPSizu9uHlV8cwCYYT6sdrqONKKWNRjcAv_WhTs%2Fbr%2F76746040877-l&amp;data=02%7C01%7Cpauldarley%40darley.com%7C64f97b27b76f4b9cf87708d7d2977cb2%7Cbaaafa4c8771491bbcb38ebdd20b8c9a%7C0%7C0%7C637209420392265736&amp;sdata=eCzep3kksypq4HutJWdh5cx3Cty5C5mF0xRjI8hbfL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2020-03-30T19:52:00Z</dcterms:created>
  <dcterms:modified xsi:type="dcterms:W3CDTF">2020-03-30T19:53:00Z</dcterms:modified>
</cp:coreProperties>
</file>