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037D2" w14:textId="77777777" w:rsidR="00942247" w:rsidRPr="00DC7E62" w:rsidRDefault="00942247">
      <w:pPr>
        <w:rPr>
          <w:rFonts w:ascii="Arial" w:hAnsi="Arial" w:cs="Arial"/>
          <w:sz w:val="20"/>
        </w:rPr>
      </w:pPr>
      <w:bookmarkStart w:id="0" w:name="_GoBack"/>
      <w:bookmarkEnd w:id="0"/>
    </w:p>
    <w:p w14:paraId="333A4556" w14:textId="77777777" w:rsidR="000D312D" w:rsidRDefault="00942247" w:rsidP="000D312D">
      <w:pPr>
        <w:rPr>
          <w:rFonts w:ascii="Arial" w:hAnsi="Arial" w:cs="Arial"/>
          <w:b/>
          <w:sz w:val="20"/>
        </w:rPr>
      </w:pPr>
      <w:r w:rsidRPr="00DC7E62">
        <w:rPr>
          <w:rFonts w:ascii="Arial" w:hAnsi="Arial" w:cs="Arial"/>
          <w:b/>
          <w:sz w:val="20"/>
        </w:rPr>
        <w:t>Treasurer</w:t>
      </w:r>
    </w:p>
    <w:p w14:paraId="5D82CA1C" w14:textId="77777777" w:rsidR="000D312D" w:rsidRDefault="000D312D" w:rsidP="000D312D">
      <w:pPr>
        <w:rPr>
          <w:rFonts w:ascii="Arial" w:hAnsi="Arial" w:cs="Arial"/>
          <w:b/>
          <w:sz w:val="20"/>
        </w:rPr>
      </w:pPr>
    </w:p>
    <w:p w14:paraId="7D907427" w14:textId="77777777" w:rsidR="00942247" w:rsidRPr="00DC7E62" w:rsidRDefault="00942247" w:rsidP="000D312D">
      <w:pPr>
        <w:rPr>
          <w:rFonts w:ascii="Arial" w:hAnsi="Arial" w:cs="Arial"/>
          <w:sz w:val="20"/>
        </w:rPr>
      </w:pPr>
      <w:r w:rsidRPr="00DC7E62">
        <w:rPr>
          <w:rFonts w:ascii="Arial" w:hAnsi="Arial" w:cs="Arial"/>
          <w:sz w:val="20"/>
        </w:rPr>
        <w:t xml:space="preserve">Three-year term; active (PT) member in good standing.  </w:t>
      </w:r>
      <w:r w:rsidRPr="00DC7E62">
        <w:rPr>
          <w:rFonts w:ascii="Arial" w:hAnsi="Arial" w:cs="Arial"/>
          <w:b/>
          <w:sz w:val="20"/>
        </w:rPr>
        <w:t xml:space="preserve"> </w:t>
      </w:r>
      <w:r w:rsidRPr="00DC7E62">
        <w:rPr>
          <w:rFonts w:ascii="Arial" w:hAnsi="Arial" w:cs="Arial"/>
          <w:sz w:val="20"/>
        </w:rPr>
        <w:t>Signatory on Chapter accounts, oversees investments, ensures the fiscal health and approves check-write submissions (26 times a year).  Coordinates and attends the annual peer review financial audit by the Finance Committee.  Prepares reports for the Executive Committee and Board of Directors meetings and the semi-annual chapter business meetings. As a voting member of the Executive Committee and Board of Directors, attending those meetings is expected.</w:t>
      </w:r>
    </w:p>
    <w:p w14:paraId="29C4F029" w14:textId="77777777" w:rsidR="00942247" w:rsidRPr="00DC7E62" w:rsidRDefault="00942247">
      <w:pPr>
        <w:rPr>
          <w:rFonts w:ascii="Arial" w:hAnsi="Arial" w:cs="Arial"/>
          <w:sz w:val="20"/>
        </w:rPr>
      </w:pPr>
    </w:p>
    <w:sectPr w:rsidR="00942247" w:rsidRPr="00DC7E62" w:rsidSect="00A74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576" w:right="864" w:bottom="720" w:left="86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E659B" w14:textId="77777777" w:rsidR="003430B4" w:rsidRDefault="003430B4">
      <w:r>
        <w:separator/>
      </w:r>
    </w:p>
  </w:endnote>
  <w:endnote w:type="continuationSeparator" w:id="0">
    <w:p w14:paraId="07DFBF79" w14:textId="77777777" w:rsidR="003430B4" w:rsidRDefault="0034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03E4E" w14:textId="77777777" w:rsidR="001D3EE1" w:rsidRDefault="001D3E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AC5A3" w14:textId="77777777" w:rsidR="001D3EE1" w:rsidRDefault="001D3E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64B95" w14:textId="77777777" w:rsidR="001D3EE1" w:rsidRDefault="001D3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87044" w14:textId="77777777" w:rsidR="003430B4" w:rsidRDefault="003430B4">
      <w:r>
        <w:separator/>
      </w:r>
    </w:p>
  </w:footnote>
  <w:footnote w:type="continuationSeparator" w:id="0">
    <w:p w14:paraId="4B2A82B7" w14:textId="77777777" w:rsidR="003430B4" w:rsidRDefault="0034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A01D9" w14:textId="77777777" w:rsidR="001D3EE1" w:rsidRDefault="001D3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42C3" w14:textId="77777777" w:rsidR="000D312D" w:rsidRPr="000D312D" w:rsidRDefault="000D312D" w:rsidP="000D312D">
    <w:pPr>
      <w:pStyle w:val="Header"/>
      <w:jc w:val="center"/>
      <w:rPr>
        <w:rFonts w:ascii="Arial" w:hAnsi="Arial" w:cs="Arial"/>
        <w:i/>
        <w:sz w:val="20"/>
      </w:rPr>
    </w:pPr>
    <w:r w:rsidRPr="000D312D">
      <w:rPr>
        <w:rFonts w:ascii="Arial" w:hAnsi="Arial" w:cs="Arial"/>
        <w:i/>
        <w:sz w:val="20"/>
      </w:rPr>
      <w:t>NCPTA STANDARD OPERATING POLICIES &amp; PROCEDURES MANUAL</w:t>
    </w:r>
  </w:p>
  <w:p w14:paraId="74A0F333" w14:textId="77777777" w:rsidR="001D3EE1" w:rsidRPr="002107AF" w:rsidRDefault="001D3EE1" w:rsidP="001D3EE1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Section: </w:t>
    </w:r>
    <w:r w:rsidRPr="002107AF">
      <w:rPr>
        <w:rFonts w:ascii="Arial" w:hAnsi="Arial" w:cs="Arial"/>
        <w:sz w:val="20"/>
      </w:rPr>
      <w:t>NOMINATING</w:t>
    </w:r>
    <w:r>
      <w:rPr>
        <w:rFonts w:ascii="Arial" w:hAnsi="Arial" w:cs="Arial"/>
        <w:sz w:val="20"/>
      </w:rPr>
      <w:t xml:space="preserve"> COMMITTEE</w:t>
    </w:r>
  </w:p>
  <w:p w14:paraId="5D9EECDA" w14:textId="77777777" w:rsidR="000D312D" w:rsidRPr="000D312D" w:rsidRDefault="000D312D" w:rsidP="000D312D">
    <w:pPr>
      <w:jc w:val="right"/>
      <w:rPr>
        <w:b/>
        <w:caps/>
        <w:sz w:val="20"/>
      </w:rPr>
    </w:pPr>
    <w:r w:rsidRPr="000D312D">
      <w:rPr>
        <w:rFonts w:ascii="Arial" w:hAnsi="Arial" w:cs="Arial"/>
        <w:sz w:val="20"/>
      </w:rPr>
      <w:t xml:space="preserve">Topic: </w:t>
    </w:r>
    <w:r w:rsidRPr="000D312D">
      <w:rPr>
        <w:rFonts w:ascii="Arial" w:hAnsi="Arial" w:cs="Arial"/>
        <w:b/>
        <w:sz w:val="20"/>
      </w:rPr>
      <w:t xml:space="preserve"> </w:t>
    </w:r>
    <w:r w:rsidR="001D3EE1">
      <w:rPr>
        <w:rFonts w:ascii="Arial" w:hAnsi="Arial" w:cs="Arial"/>
        <w:b/>
        <w:sz w:val="20"/>
      </w:rPr>
      <w:t>2</w:t>
    </w:r>
    <w:r w:rsidR="003A75A7">
      <w:rPr>
        <w:rFonts w:ascii="Arial" w:hAnsi="Arial" w:cs="Arial"/>
        <w:b/>
        <w:sz w:val="20"/>
      </w:rPr>
      <w:t xml:space="preserve"> - 1</w:t>
    </w:r>
    <w:r w:rsidR="001D3EE1">
      <w:rPr>
        <w:rFonts w:ascii="Arial" w:hAnsi="Arial" w:cs="Arial"/>
        <w:b/>
        <w:sz w:val="20"/>
      </w:rPr>
      <w:t xml:space="preserve">.4 </w:t>
    </w:r>
    <w:r w:rsidRPr="000D312D">
      <w:rPr>
        <w:rFonts w:ascii="Arial" w:hAnsi="Arial" w:cs="Arial"/>
        <w:b/>
        <w:sz w:val="20"/>
      </w:rPr>
      <w:t>CANDIDATE ATTRIBUTES - CHAPTER TREASURER</w:t>
    </w:r>
    <w:r w:rsidRPr="000D312D">
      <w:rPr>
        <w:rFonts w:ascii="Arial" w:hAnsi="Arial" w:cs="Arial"/>
        <w:b/>
        <w:caps/>
        <w:sz w:val="20"/>
      </w:rPr>
      <w:t xml:space="preserve"> </w:t>
    </w:r>
  </w:p>
  <w:p w14:paraId="34F154D1" w14:textId="77777777" w:rsidR="000D312D" w:rsidRPr="000D312D" w:rsidRDefault="000D312D" w:rsidP="000D312D">
    <w:pPr>
      <w:pStyle w:val="Header"/>
      <w:jc w:val="right"/>
      <w:rPr>
        <w:rFonts w:ascii="Arial" w:hAnsi="Arial" w:cs="Arial"/>
        <w:sz w:val="20"/>
      </w:rPr>
    </w:pPr>
    <w:r w:rsidRPr="000D312D">
      <w:rPr>
        <w:rFonts w:ascii="Arial" w:hAnsi="Arial" w:cs="Arial"/>
        <w:sz w:val="20"/>
      </w:rPr>
      <w:t>Revision Date: December 2003</w:t>
    </w:r>
  </w:p>
  <w:p w14:paraId="294FA5CD" w14:textId="77777777" w:rsidR="000D312D" w:rsidRDefault="000D31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69DD9" w14:textId="77777777" w:rsidR="001D3EE1" w:rsidRDefault="001D3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712C"/>
    <w:multiLevelType w:val="singleLevel"/>
    <w:tmpl w:val="9538FDA2"/>
    <w:lvl w:ilvl="0">
      <w:start w:val="150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26575B"/>
    <w:multiLevelType w:val="singleLevel"/>
    <w:tmpl w:val="65061C2E"/>
    <w:lvl w:ilvl="0">
      <w:start w:val="6237"/>
      <w:numFmt w:val="bullet"/>
      <w:lvlText w:val=""/>
      <w:lvlJc w:val="left"/>
      <w:pPr>
        <w:tabs>
          <w:tab w:val="num" w:pos="1005"/>
        </w:tabs>
        <w:ind w:left="1005" w:hanging="1005"/>
      </w:pPr>
      <w:rPr>
        <w:rFonts w:ascii="Wingdings" w:hAnsi="Wingdings" w:hint="default"/>
      </w:rPr>
    </w:lvl>
  </w:abstractNum>
  <w:abstractNum w:abstractNumId="2" w15:restartNumberingAfterBreak="0">
    <w:nsid w:val="0BC23F4A"/>
    <w:multiLevelType w:val="singleLevel"/>
    <w:tmpl w:val="9538FDA2"/>
    <w:lvl w:ilvl="0">
      <w:start w:val="150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F46994"/>
    <w:multiLevelType w:val="singleLevel"/>
    <w:tmpl w:val="9538FDA2"/>
    <w:lvl w:ilvl="0">
      <w:start w:val="150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35239D4"/>
    <w:multiLevelType w:val="singleLevel"/>
    <w:tmpl w:val="9538FDA2"/>
    <w:lvl w:ilvl="0">
      <w:start w:val="150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E117E92"/>
    <w:multiLevelType w:val="singleLevel"/>
    <w:tmpl w:val="9538FDA2"/>
    <w:lvl w:ilvl="0">
      <w:start w:val="150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020087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7A4166F"/>
    <w:multiLevelType w:val="singleLevel"/>
    <w:tmpl w:val="9538FDA2"/>
    <w:lvl w:ilvl="0">
      <w:start w:val="150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523648C"/>
    <w:multiLevelType w:val="singleLevel"/>
    <w:tmpl w:val="9538FDA2"/>
    <w:lvl w:ilvl="0">
      <w:start w:val="150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F5208D8"/>
    <w:multiLevelType w:val="singleLevel"/>
    <w:tmpl w:val="9538FDA2"/>
    <w:lvl w:ilvl="0">
      <w:start w:val="150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9A90D58"/>
    <w:multiLevelType w:val="singleLevel"/>
    <w:tmpl w:val="9538FDA2"/>
    <w:lvl w:ilvl="0">
      <w:start w:val="150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403A"/>
    <w:rsid w:val="000D312D"/>
    <w:rsid w:val="001579AF"/>
    <w:rsid w:val="001D3EE1"/>
    <w:rsid w:val="00262A6C"/>
    <w:rsid w:val="002C385E"/>
    <w:rsid w:val="003430B4"/>
    <w:rsid w:val="003A75A7"/>
    <w:rsid w:val="005013F7"/>
    <w:rsid w:val="00613FEB"/>
    <w:rsid w:val="00663F4C"/>
    <w:rsid w:val="00824750"/>
    <w:rsid w:val="008D1D9A"/>
    <w:rsid w:val="00942247"/>
    <w:rsid w:val="009E68F7"/>
    <w:rsid w:val="00A74EE5"/>
    <w:rsid w:val="00B42CAC"/>
    <w:rsid w:val="00BC5E1E"/>
    <w:rsid w:val="00BE372B"/>
    <w:rsid w:val="00D5403A"/>
    <w:rsid w:val="00DC7E62"/>
    <w:rsid w:val="00E06D73"/>
    <w:rsid w:val="00F6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211E2"/>
  <w15:chartTrackingRefBased/>
  <w15:docId w15:val="{E2159CA7-2D93-4155-B8ED-E70043D3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</w:pBdr>
      <w:jc w:val="center"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BC5E1E"/>
    <w:rPr>
      <w:rFonts w:ascii="Tahoma" w:hAnsi="Tahoma" w:cs="Tahoma"/>
      <w:sz w:val="16"/>
      <w:szCs w:val="16"/>
    </w:rPr>
  </w:style>
  <w:style w:type="character" w:styleId="Hyperlink">
    <w:name w:val="Hyperlink"/>
    <w:rsid w:val="005013F7"/>
    <w:rPr>
      <w:color w:val="993300"/>
      <w:u w:val="single"/>
    </w:rPr>
  </w:style>
  <w:style w:type="paragraph" w:styleId="Header">
    <w:name w:val="header"/>
    <w:basedOn w:val="Normal"/>
    <w:link w:val="HeaderChar"/>
    <w:rsid w:val="000D31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31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D3EE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CANDIDATES</vt:lpstr>
    </vt:vector>
  </TitlesOfParts>
  <Company>NCPTA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CANDIDATES</dc:title>
  <dc:subject/>
  <dc:creator>Leigh Ann Zunke</dc:creator>
  <cp:keywords/>
  <cp:lastModifiedBy>Diane Drumm</cp:lastModifiedBy>
  <cp:revision>2</cp:revision>
  <cp:lastPrinted>2003-04-21T17:43:00Z</cp:lastPrinted>
  <dcterms:created xsi:type="dcterms:W3CDTF">2018-04-03T15:08:00Z</dcterms:created>
  <dcterms:modified xsi:type="dcterms:W3CDTF">2018-04-03T15:08:00Z</dcterms:modified>
</cp:coreProperties>
</file>